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48F" w:rsidRDefault="00285C94">
      <w:pPr>
        <w:spacing w:after="0"/>
        <w:ind w:left="120"/>
        <w:jc w:val="center"/>
        <w:rPr>
          <w:rFonts w:ascii="Times New Roman" w:hAnsi="Times New Roman"/>
          <w:sz w:val="28"/>
        </w:rPr>
      </w:pPr>
      <w:bookmarkStart w:id="0" w:name="block-21568620"/>
      <w:bookmarkEnd w:id="0"/>
      <w:r>
        <w:rPr>
          <w:noProof/>
        </w:rPr>
        <w:drawing>
          <wp:inline distT="0" distB="0" distL="0" distR="0" wp14:anchorId="6E92D896" wp14:editId="128BDAF2">
            <wp:extent cx="5505733" cy="73409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734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1548F" w:rsidRDefault="0071548F">
      <w:pPr>
        <w:sectPr w:rsidR="0071548F">
          <w:pgSz w:w="11906" w:h="16383"/>
          <w:pgMar w:top="1134" w:right="850" w:bottom="1134" w:left="1701" w:header="720" w:footer="720" w:gutter="0"/>
          <w:cols w:space="720"/>
        </w:sectPr>
      </w:pP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71548F" w:rsidRDefault="0071548F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Рабочая программа учебного предмета «Русский язык» (предметная область «Русский язык и литературное чтение») </w:t>
      </w:r>
      <w:r>
        <w:rPr>
          <w:rFonts w:ascii="Times New Roman" w:hAnsi="Times New Roman"/>
          <w:sz w:val="28"/>
        </w:rPr>
        <w:t>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</w:t>
      </w:r>
      <w:r>
        <w:rPr>
          <w:rFonts w:ascii="Times New Roman" w:hAnsi="Times New Roman"/>
          <w:sz w:val="28"/>
        </w:rPr>
        <w:t>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</w:t>
      </w:r>
      <w:r>
        <w:rPr>
          <w:rFonts w:ascii="Times New Roman" w:hAnsi="Times New Roman"/>
          <w:sz w:val="28"/>
        </w:rPr>
        <w:t xml:space="preserve">грамме воспитания. </w:t>
      </w:r>
    </w:p>
    <w:p w:rsidR="0071548F" w:rsidRDefault="0071548F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ОБЩАЯ ХАРАКТЕРИСТИКА УЧЕБНОГО ПРЕДМЕТА «РУССКИЙ ЯЗЫК»</w:t>
      </w:r>
    </w:p>
    <w:p w:rsidR="0071548F" w:rsidRDefault="0071548F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</w:t>
      </w:r>
      <w:r>
        <w:rPr>
          <w:rFonts w:ascii="Times New Roman" w:hAnsi="Times New Roman"/>
          <w:sz w:val="28"/>
        </w:rPr>
        <w:t xml:space="preserve">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Русский язык как средство познания действительности обеспечивает развитие интеллектуальных и творческих способ</w:t>
      </w:r>
      <w:r>
        <w:rPr>
          <w:rFonts w:ascii="Times New Roman" w:hAnsi="Times New Roman"/>
          <w:sz w:val="28"/>
        </w:rPr>
        <w:t xml:space="preserve">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</w:t>
      </w:r>
      <w:r>
        <w:rPr>
          <w:rFonts w:ascii="Times New Roman" w:hAnsi="Times New Roman"/>
          <w:sz w:val="28"/>
        </w:rPr>
        <w:t>изучении этого предмета во многом определяют результаты обучающихся по другим учебным предметам.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</w:t>
      </w:r>
      <w:r>
        <w:rPr>
          <w:rFonts w:ascii="Times New Roman" w:hAnsi="Times New Roman"/>
          <w:sz w:val="28"/>
        </w:rPr>
        <w:t xml:space="preserve"> читательская, общекультурная и социальная грамотность. 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</w:t>
      </w:r>
      <w:r>
        <w:rPr>
          <w:rFonts w:ascii="Times New Roman" w:hAnsi="Times New Roman"/>
          <w:sz w:val="28"/>
        </w:rPr>
        <w:t xml:space="preserve">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</w:t>
      </w:r>
      <w:r>
        <w:rPr>
          <w:rFonts w:ascii="Times New Roman" w:hAnsi="Times New Roman"/>
          <w:sz w:val="28"/>
        </w:rPr>
        <w:lastRenderedPageBreak/>
        <w:t xml:space="preserve">самосознания и мировоззрения личности, является важнейшим </w:t>
      </w:r>
      <w:r>
        <w:rPr>
          <w:rFonts w:ascii="Times New Roman" w:hAnsi="Times New Roman"/>
          <w:sz w:val="28"/>
        </w:rPr>
        <w:t>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</w:t>
      </w:r>
      <w:r>
        <w:rPr>
          <w:rFonts w:ascii="Times New Roman" w:hAnsi="Times New Roman"/>
          <w:sz w:val="28"/>
        </w:rPr>
        <w:t xml:space="preserve"> чувств, проявления себя в различных жизненно важных для человека областях.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</w:t>
      </w:r>
      <w:r>
        <w:rPr>
          <w:rFonts w:ascii="Times New Roman" w:hAnsi="Times New Roman"/>
          <w:sz w:val="28"/>
        </w:rPr>
        <w:t xml:space="preserve">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</w:t>
      </w:r>
      <w:r>
        <w:rPr>
          <w:rFonts w:ascii="Times New Roman" w:hAnsi="Times New Roman"/>
          <w:sz w:val="28"/>
        </w:rPr>
        <w:t xml:space="preserve">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71548F" w:rsidRDefault="0071548F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ЦЕЛИ ИЗУЧЕНИЯ УЧЕБНОГО ПРЕДМЕТА</w:t>
      </w:r>
      <w:r>
        <w:rPr>
          <w:rFonts w:ascii="Times New Roman" w:hAnsi="Times New Roman"/>
          <w:b/>
          <w:color w:val="33333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«РУССКИЙ ЯЗЫК»</w:t>
      </w:r>
    </w:p>
    <w:p w:rsidR="0071548F" w:rsidRDefault="0071548F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русского языка направлено на достиж</w:t>
      </w:r>
      <w:r>
        <w:rPr>
          <w:rFonts w:ascii="Times New Roman" w:hAnsi="Times New Roman"/>
          <w:sz w:val="28"/>
        </w:rPr>
        <w:t>ение следующих целей: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</w:t>
      </w:r>
      <w:r>
        <w:rPr>
          <w:rFonts w:ascii="Times New Roman" w:hAnsi="Times New Roman"/>
          <w:sz w:val="28"/>
        </w:rPr>
        <w:t>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овладе</w:t>
      </w:r>
      <w:r>
        <w:rPr>
          <w:rFonts w:ascii="Times New Roman" w:hAnsi="Times New Roman"/>
          <w:sz w:val="28"/>
        </w:rPr>
        <w:t>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овладение первоначальными научными представлениями о системе русского языка: фон</w:t>
      </w:r>
      <w:r>
        <w:rPr>
          <w:rFonts w:ascii="Times New Roman" w:hAnsi="Times New Roman"/>
          <w:sz w:val="28"/>
        </w:rPr>
        <w:t>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</w:t>
      </w:r>
      <w:r>
        <w:rPr>
          <w:rFonts w:ascii="Times New Roman" w:hAnsi="Times New Roman"/>
          <w:sz w:val="28"/>
        </w:rPr>
        <w:t>тических, орфографических, пунктуационных) и речевого этикета;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разви</w:t>
      </w:r>
      <w:r>
        <w:rPr>
          <w:rFonts w:ascii="Times New Roman" w:hAnsi="Times New Roman"/>
          <w:sz w:val="28"/>
        </w:rPr>
        <w:t>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Центральной идеей конструирования содержания и планируемых результатов обучения русскому языку является признание равной значимо</w:t>
      </w:r>
      <w:r>
        <w:rPr>
          <w:rFonts w:ascii="Times New Roman" w:hAnsi="Times New Roman"/>
          <w:sz w:val="28"/>
        </w:rPr>
        <w:t xml:space="preserve">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</w:t>
      </w:r>
      <w:r>
        <w:rPr>
          <w:rFonts w:ascii="Times New Roman" w:hAnsi="Times New Roman"/>
          <w:sz w:val="28"/>
        </w:rPr>
        <w:t>и пунктуационных правил.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</w:t>
      </w:r>
      <w:r>
        <w:rPr>
          <w:rFonts w:ascii="Times New Roman" w:hAnsi="Times New Roman"/>
          <w:sz w:val="28"/>
        </w:rPr>
        <w:t>чевого этикета в процессе устного и письменного общения.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71548F" w:rsidRDefault="0071548F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МЕСТО УЧЕБНОГО ПРЕДМЕТА</w:t>
      </w:r>
      <w:r>
        <w:rPr>
          <w:rFonts w:ascii="Times New Roman" w:hAnsi="Times New Roman"/>
          <w:b/>
          <w:color w:val="33333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«РУССКИЙ ЯЗЫК» В УЧЕБНОМ ПЛАНЕ</w:t>
      </w:r>
    </w:p>
    <w:p w:rsidR="0071548F" w:rsidRDefault="0071548F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Общее число часов, </w:t>
      </w:r>
      <w:r>
        <w:rPr>
          <w:rFonts w:ascii="Times New Roman" w:hAnsi="Times New Roman"/>
          <w:sz w:val="28"/>
        </w:rPr>
        <w:t>отведённых на изучение «Русского языка», – 675 (5 часов в неделю в каждом классе): в 1 классе – 165 ч, во 2–4 классах – по 170 ч.</w:t>
      </w:r>
    </w:p>
    <w:p w:rsidR="0071548F" w:rsidRDefault="0071548F">
      <w:pPr>
        <w:sectPr w:rsidR="0071548F">
          <w:pgSz w:w="11906" w:h="16383"/>
          <w:pgMar w:top="1134" w:right="850" w:bottom="1134" w:left="1701" w:header="720" w:footer="720" w:gutter="0"/>
          <w:cols w:space="720"/>
        </w:sectPr>
      </w:pP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 УЧЕБНОГО ПРЕДМЕТА</w:t>
      </w:r>
    </w:p>
    <w:p w:rsidR="0071548F" w:rsidRDefault="00E85CC2">
      <w:pPr>
        <w:spacing w:after="0"/>
        <w:ind w:left="-5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1 КЛАСС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Обучение грамоте</w:t>
      </w:r>
      <w:hyperlink w:anchor="_ftn1" w:history="1">
        <w:r>
          <w:rPr>
            <w:rFonts w:ascii="Times New Roman" w:hAnsi="Times New Roman"/>
            <w:b/>
            <w:color w:val="0000FF"/>
            <w:sz w:val="28"/>
          </w:rPr>
          <w:t>[1]</w:t>
        </w:r>
      </w:hyperlink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Развитие речи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Составление неб</w:t>
      </w:r>
      <w:r>
        <w:rPr>
          <w:rFonts w:ascii="Times New Roman" w:hAnsi="Times New Roman"/>
          <w:sz w:val="28"/>
        </w:rPr>
        <w:t>ольших рассказов на основе собственных игр, занятий.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Слово и предложение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Различение слова и предложения. Работа с предложением: выделение слов, изменение их порядка.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Восприятие слова как объекта изучения, материала для анализа. Наблюдение над значением сло</w:t>
      </w:r>
      <w:r>
        <w:rPr>
          <w:rFonts w:ascii="Times New Roman" w:hAnsi="Times New Roman"/>
          <w:sz w:val="28"/>
        </w:rPr>
        <w:t>ва. Выявление слов, значение которых требует уточнения.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Фонетика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</w:t>
      </w:r>
      <w:r>
        <w:rPr>
          <w:rFonts w:ascii="Times New Roman" w:hAnsi="Times New Roman"/>
          <w:sz w:val="28"/>
        </w:rPr>
        <w:t>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Графика</w:t>
      </w:r>
      <w:hyperlink r:id="rId7" w:history="1">
        <w:r>
          <w:rPr>
            <w:rFonts w:ascii="Times New Roman" w:hAnsi="Times New Roman"/>
            <w:b/>
            <w:color w:val="0093FF"/>
            <w:sz w:val="28"/>
          </w:rPr>
          <w:t>[2]</w:t>
        </w:r>
      </w:hyperlink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</w:t>
      </w:r>
      <w:r>
        <w:rPr>
          <w:rFonts w:ascii="Times New Roman" w:hAnsi="Times New Roman"/>
          <w:sz w:val="28"/>
        </w:rPr>
        <w:t xml:space="preserve"> показатель мягкости предшествующего согласного звука в конце слова. Последовательность букв в русском алфавите.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Письмо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</w:t>
      </w:r>
      <w:r>
        <w:rPr>
          <w:rFonts w:ascii="Times New Roman" w:hAnsi="Times New Roman"/>
          <w:sz w:val="28"/>
        </w:rPr>
        <w:t>ремя письма.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</w:t>
      </w:r>
      <w:r>
        <w:rPr>
          <w:rFonts w:ascii="Times New Roman" w:hAnsi="Times New Roman"/>
          <w:sz w:val="28"/>
        </w:rPr>
        <w:t>сходится с их произношением. Приёмы и последовательность правильного списывания текста.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Орфография и пунктуация</w:t>
      </w:r>
      <w:hyperlink r:id="rId8" w:history="1">
        <w:r>
          <w:rPr>
            <w:rFonts w:ascii="Times New Roman" w:hAnsi="Times New Roman"/>
            <w:b/>
            <w:color w:val="0093FF"/>
            <w:sz w:val="28"/>
          </w:rPr>
          <w:t>[3]</w:t>
        </w:r>
      </w:hyperlink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 правописания и их применение: раздельное написание слов; обозначение г</w:t>
      </w:r>
      <w:r>
        <w:rPr>
          <w:rFonts w:ascii="Times New Roman" w:hAnsi="Times New Roman"/>
          <w:sz w:val="28"/>
        </w:rPr>
        <w:t xml:space="preserve">ласных после шипящих в сочетаниях жи, ши (в положении под </w:t>
      </w:r>
      <w:r>
        <w:rPr>
          <w:rFonts w:ascii="Times New Roman" w:hAnsi="Times New Roman"/>
          <w:sz w:val="28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</w:t>
      </w:r>
      <w:r>
        <w:rPr>
          <w:rFonts w:ascii="Times New Roman" w:hAnsi="Times New Roman"/>
          <w:sz w:val="28"/>
        </w:rPr>
        <w:t>ения.</w:t>
      </w:r>
    </w:p>
    <w:p w:rsidR="0071548F" w:rsidRDefault="0071548F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СИСТЕМАТИЧЕСКИЙ КУРС</w:t>
      </w:r>
    </w:p>
    <w:p w:rsidR="0071548F" w:rsidRDefault="0071548F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Язык как основное средство человеческого общения. Цели и ситуации общения.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Фонетика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Звуки речи. Гласные и согласные звуки, их различение. Ударение в слове. Гласные ударные и безударные. Твёрдые и мягкие </w:t>
      </w:r>
      <w:r>
        <w:rPr>
          <w:rFonts w:ascii="Times New Roman" w:hAnsi="Times New Roman"/>
          <w:sz w:val="28"/>
        </w:rPr>
        <w:t>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Слог. Количество слогов в слове. Ударный слог. Деление слов на слоги (простые случаи, без стечения соглас</w:t>
      </w:r>
      <w:r>
        <w:rPr>
          <w:rFonts w:ascii="Times New Roman" w:hAnsi="Times New Roman"/>
          <w:sz w:val="28"/>
        </w:rPr>
        <w:t>ных).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Графика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</w:t>
      </w:r>
      <w:r>
        <w:rPr>
          <w:rFonts w:ascii="Times New Roman" w:hAnsi="Times New Roman"/>
          <w:sz w:val="28"/>
        </w:rPr>
        <w:t>показатель мягкости предшествующего согласного звука в конце слова.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Установление соотношения звукового и буквенного состава слова в словах типа стол, конь.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Небуквенные графические средства: пробел между словами, знак переноса.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Русский алфавит: правильное н</w:t>
      </w:r>
      <w:r>
        <w:rPr>
          <w:rFonts w:ascii="Times New Roman" w:hAnsi="Times New Roman"/>
          <w:sz w:val="28"/>
        </w:rPr>
        <w:t>азвание букв, их последовательность. Использование алфавита для упорядочения списка слов.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Орфоэпия</w:t>
      </w:r>
      <w:bookmarkStart w:id="2" w:name="_ftnref1"/>
      <w:bookmarkEnd w:id="2"/>
      <w:r>
        <w:rPr>
          <w:rFonts w:ascii="Times New Roman" w:hAnsi="Times New Roman"/>
          <w:b/>
          <w:color w:val="0093FF"/>
          <w:sz w:val="28"/>
        </w:rPr>
        <w:fldChar w:fldCharType="begin"/>
      </w:r>
      <w:r>
        <w:rPr>
          <w:rFonts w:ascii="Times New Roman" w:hAnsi="Times New Roman"/>
          <w:b/>
          <w:color w:val="0093FF"/>
          <w:sz w:val="28"/>
        </w:rPr>
        <w:instrText>HYPERLINK "https://workprogram.edsoo.ru/templates/415#_ftn1"</w:instrText>
      </w:r>
      <w:r>
        <w:rPr>
          <w:rFonts w:ascii="Times New Roman" w:hAnsi="Times New Roman"/>
          <w:b/>
          <w:color w:val="0093FF"/>
          <w:sz w:val="28"/>
        </w:rPr>
        <w:fldChar w:fldCharType="separate"/>
      </w:r>
      <w:r>
        <w:rPr>
          <w:rFonts w:ascii="Times New Roman" w:hAnsi="Times New Roman"/>
          <w:b/>
          <w:color w:val="0093FF"/>
          <w:sz w:val="28"/>
        </w:rPr>
        <w:t>[4]</w:t>
      </w:r>
      <w:r>
        <w:rPr>
          <w:rFonts w:ascii="Times New Roman" w:hAnsi="Times New Roman"/>
          <w:b/>
          <w:color w:val="0093FF"/>
          <w:sz w:val="28"/>
        </w:rPr>
        <w:fldChar w:fldCharType="end"/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Произношение звуков и сочетаний звуков, ударение в словах в соответствии с нормами современ</w:t>
      </w:r>
      <w:r>
        <w:rPr>
          <w:rFonts w:ascii="Times New Roman" w:hAnsi="Times New Roman"/>
          <w:sz w:val="28"/>
        </w:rPr>
        <w:t>ного русского литературного языка (на ограниченном перечне слов, отрабатываемом в учебнике).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Лексика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Слово как единица языка (ознакомление).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Слово как название предмета, признака предмета, действия предмета (ознакомление).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Выявление слов, значение которых </w:t>
      </w:r>
      <w:r>
        <w:rPr>
          <w:rFonts w:ascii="Times New Roman" w:hAnsi="Times New Roman"/>
          <w:sz w:val="28"/>
        </w:rPr>
        <w:t>требует уточнения.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Синтаксис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Предложение как единица языка (ознакомление).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Восстановление деформированных предложений. Составлен</w:t>
      </w:r>
      <w:r>
        <w:rPr>
          <w:rFonts w:ascii="Times New Roman" w:hAnsi="Times New Roman"/>
          <w:sz w:val="28"/>
        </w:rPr>
        <w:t>ие предложений из набора форм слов.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Орфография и пунктуация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 правописания и их применение: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раздельное написание слов в предложении;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перенос </w:t>
      </w:r>
      <w:r>
        <w:rPr>
          <w:rFonts w:ascii="Times New Roman" w:hAnsi="Times New Roman"/>
          <w:sz w:val="28"/>
        </w:rPr>
        <w:t>слов (без учёта морфемного членения слова);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гласные после шипящих в сочетаниях жи, ши (в положении под ударением), ча, ща, чу, щу;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сочетания чк, чн;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знаки </w:t>
      </w:r>
      <w:r>
        <w:rPr>
          <w:rFonts w:ascii="Times New Roman" w:hAnsi="Times New Roman"/>
          <w:sz w:val="28"/>
        </w:rPr>
        <w:t>препинания в конце предложения: точка, вопросительный и восклицательный знаки.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Алгоритм списывания текста.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Развитие речи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Речь как основная форма общения между людьми. Текст как единица речи (ознакомление).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Ситуация общения: цель общения, с кем и где происх</w:t>
      </w:r>
      <w:r>
        <w:rPr>
          <w:rFonts w:ascii="Times New Roman" w:hAnsi="Times New Roman"/>
          <w:sz w:val="28"/>
        </w:rPr>
        <w:t>одит общение. Ситуации устного общения (чтение диалогов по ролям, просмотр видеоматериалов, прослушивание аудиозаписи).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Составление небольших рассказов на основе наблюдений.</w:t>
      </w:r>
    </w:p>
    <w:p w:rsidR="0071548F" w:rsidRDefault="0071548F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71548F" w:rsidRDefault="0071548F">
      <w:pPr>
        <w:sectPr w:rsidR="0071548F">
          <w:pgSz w:w="11906" w:h="16383"/>
          <w:pgMar w:top="1134" w:right="850" w:bottom="1134" w:left="1701" w:header="720" w:footer="720" w:gutter="0"/>
          <w:cols w:space="720"/>
        </w:sectPr>
      </w:pP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ПЛАНИРУЕМЫЕ ОБРАЗОВАТЕЛЬНЫЕ РЕЗУЛЬТАТЫ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</w:t>
      </w:r>
      <w:r>
        <w:rPr>
          <w:rFonts w:ascii="Times New Roman" w:hAnsi="Times New Roman"/>
          <w:sz w:val="28"/>
        </w:rPr>
        <w:t>воения учебного предмета.</w:t>
      </w:r>
    </w:p>
    <w:p w:rsidR="0071548F" w:rsidRDefault="0071548F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гражданско-патриотического воспитания</w:t>
      </w:r>
      <w:r>
        <w:rPr>
          <w:rFonts w:ascii="Times New Roman" w:hAnsi="Times New Roman"/>
          <w:sz w:val="28"/>
        </w:rPr>
        <w:t>:</w:t>
      </w:r>
    </w:p>
    <w:p w:rsidR="0071548F" w:rsidRDefault="00E85CC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становление ценностного отношения к с</w:t>
      </w:r>
      <w:r>
        <w:rPr>
          <w:rFonts w:ascii="Times New Roman" w:hAnsi="Times New Roman"/>
          <w:sz w:val="28"/>
        </w:rPr>
        <w:t>воей Родине, в том числе через изучение русского языка, отражающего историю и культуру страны;</w:t>
      </w:r>
    </w:p>
    <w:p w:rsidR="0071548F" w:rsidRDefault="00E85CC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</w:t>
      </w:r>
      <w:r>
        <w:rPr>
          <w:rFonts w:ascii="Times New Roman" w:hAnsi="Times New Roman"/>
          <w:sz w:val="28"/>
        </w:rPr>
        <w:t>ционального общения народов России;</w:t>
      </w:r>
    </w:p>
    <w:p w:rsidR="0071548F" w:rsidRDefault="00E85CC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71548F" w:rsidRDefault="00E85CC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проявление уважения к своему и другим на</w:t>
      </w:r>
      <w:r>
        <w:rPr>
          <w:rFonts w:ascii="Times New Roman" w:hAnsi="Times New Roman"/>
          <w:sz w:val="28"/>
        </w:rPr>
        <w:t>родам, формируемое в том числе на основе примеров из текстов, с которыми идёт работа на уроках русского языка;</w:t>
      </w:r>
    </w:p>
    <w:p w:rsidR="0071548F" w:rsidRDefault="00E85CC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</w:t>
      </w:r>
      <w:r>
        <w:rPr>
          <w:rFonts w:ascii="Times New Roman" w:hAnsi="Times New Roman"/>
          <w:sz w:val="28"/>
        </w:rPr>
        <w:t>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духовно-нравственного воспитания</w:t>
      </w:r>
      <w:r>
        <w:rPr>
          <w:rFonts w:ascii="Times New Roman" w:hAnsi="Times New Roman"/>
          <w:sz w:val="28"/>
        </w:rPr>
        <w:t>:</w:t>
      </w:r>
    </w:p>
    <w:p w:rsidR="0071548F" w:rsidRDefault="00E85CC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осознание языка как одной из главных духовно-нравственных ценностей народа; </w:t>
      </w:r>
    </w:p>
    <w:p w:rsidR="0071548F" w:rsidRDefault="00E85CC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признание </w:t>
      </w:r>
      <w:r>
        <w:rPr>
          <w:rFonts w:ascii="Times New Roman" w:hAnsi="Times New Roman"/>
          <w:sz w:val="28"/>
        </w:rPr>
        <w:t>индивидуальности каждого человека с опорой на собственный жизненный и читательский опыт;</w:t>
      </w:r>
    </w:p>
    <w:p w:rsidR="0071548F" w:rsidRDefault="00E85CC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71548F" w:rsidRDefault="00E85CC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неприятие </w:t>
      </w:r>
      <w:r>
        <w:rPr>
          <w:rFonts w:ascii="Times New Roman" w:hAnsi="Times New Roman"/>
          <w:sz w:val="28"/>
        </w:rPr>
        <w:t>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эстетического воспитания</w:t>
      </w:r>
      <w:r>
        <w:rPr>
          <w:rFonts w:ascii="Times New Roman" w:hAnsi="Times New Roman"/>
          <w:sz w:val="28"/>
        </w:rPr>
        <w:t>:</w:t>
      </w:r>
    </w:p>
    <w:p w:rsidR="0071548F" w:rsidRDefault="00E85CC2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уважительное отношение и интерес к художественной культуре, восприи</w:t>
      </w:r>
      <w:r>
        <w:rPr>
          <w:rFonts w:ascii="Times New Roman" w:hAnsi="Times New Roman"/>
          <w:sz w:val="28"/>
        </w:rPr>
        <w:t>мчивость к разным видам искусства, традициям и творчеству своего и других народов;</w:t>
      </w:r>
    </w:p>
    <w:p w:rsidR="0071548F" w:rsidRDefault="00E85CC2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физического воспитания, формирования культуры здоровья </w:t>
      </w:r>
      <w:r>
        <w:rPr>
          <w:rFonts w:ascii="Times New Roman" w:hAnsi="Times New Roman"/>
          <w:b/>
          <w:sz w:val="28"/>
        </w:rPr>
        <w:t>и эмоционального благополучия</w:t>
      </w:r>
      <w:r>
        <w:rPr>
          <w:rFonts w:ascii="Times New Roman" w:hAnsi="Times New Roman"/>
          <w:sz w:val="28"/>
        </w:rPr>
        <w:t>:</w:t>
      </w:r>
    </w:p>
    <w:p w:rsidR="0071548F" w:rsidRDefault="00E85CC2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71548F" w:rsidRDefault="00E85CC2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бережное отношение к физическому и психическому здоровью, проявляющееся в выборе приемлемых способов рече</w:t>
      </w:r>
      <w:r>
        <w:rPr>
          <w:rFonts w:ascii="Times New Roman" w:hAnsi="Times New Roman"/>
          <w:sz w:val="28"/>
        </w:rPr>
        <w:t>вого самовыражения и соблюдении норм речевого этикета и правил общения;</w:t>
      </w: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трудового воспитания</w:t>
      </w:r>
      <w:r>
        <w:rPr>
          <w:rFonts w:ascii="Times New Roman" w:hAnsi="Times New Roman"/>
          <w:sz w:val="28"/>
        </w:rPr>
        <w:t>:</w:t>
      </w:r>
    </w:p>
    <w:p w:rsidR="0071548F" w:rsidRDefault="00E85CC2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</w:t>
      </w:r>
      <w:r>
        <w:rPr>
          <w:rFonts w:ascii="Times New Roman" w:hAnsi="Times New Roman"/>
          <w:sz w:val="28"/>
        </w:rPr>
        <w:t>чным профессиям, возникающий при обсуждении примеров из текстов, с которыми идёт работа на уроках русского языка;</w:t>
      </w: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экологического воспитания</w:t>
      </w:r>
      <w:r>
        <w:rPr>
          <w:rFonts w:ascii="Times New Roman" w:hAnsi="Times New Roman"/>
          <w:sz w:val="28"/>
        </w:rPr>
        <w:t>:</w:t>
      </w:r>
    </w:p>
    <w:p w:rsidR="0071548F" w:rsidRDefault="00E85CC2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бережное отношение к природе, формируемое в процессе работы с текстами;</w:t>
      </w:r>
    </w:p>
    <w:p w:rsidR="0071548F" w:rsidRDefault="00E85CC2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неприятие действий, приносящих вред природе</w:t>
      </w:r>
      <w:r>
        <w:rPr>
          <w:rFonts w:ascii="Times New Roman" w:hAnsi="Times New Roman"/>
          <w:sz w:val="28"/>
        </w:rPr>
        <w:t>;</w:t>
      </w: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ценности научного познания</w:t>
      </w:r>
      <w:r>
        <w:rPr>
          <w:rFonts w:ascii="Times New Roman" w:hAnsi="Times New Roman"/>
          <w:sz w:val="28"/>
        </w:rPr>
        <w:t>:</w:t>
      </w:r>
    </w:p>
    <w:p w:rsidR="0071548F" w:rsidRDefault="00E85CC2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71548F" w:rsidRDefault="00E85CC2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познавательные интересы, активность, инициативность, </w:t>
      </w:r>
      <w:r>
        <w:rPr>
          <w:rFonts w:ascii="Times New Roman" w:hAnsi="Times New Roman"/>
          <w:sz w:val="28"/>
        </w:rPr>
        <w:t>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71548F" w:rsidRDefault="0071548F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 результате изучения русского языка на уровне начального общего образо</w:t>
      </w:r>
      <w:r>
        <w:rPr>
          <w:rFonts w:ascii="Times New Roman" w:hAnsi="Times New Roman"/>
          <w:sz w:val="28"/>
        </w:rPr>
        <w:t xml:space="preserve">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базовы</w:t>
      </w:r>
      <w:r>
        <w:rPr>
          <w:rFonts w:ascii="Times New Roman" w:hAnsi="Times New Roman"/>
          <w:b/>
          <w:sz w:val="28"/>
        </w:rPr>
        <w:t>е логические действия 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71548F" w:rsidRDefault="00E85CC2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</w:t>
      </w:r>
      <w:r>
        <w:rPr>
          <w:rFonts w:ascii="Times New Roman" w:hAnsi="Times New Roman"/>
          <w:sz w:val="28"/>
        </w:rPr>
        <w:t>признак, лексическое значение и другое); устанавливать аналогии языковых единиц;</w:t>
      </w:r>
    </w:p>
    <w:p w:rsidR="0071548F" w:rsidRDefault="00E85CC2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объединять объекты (языковые единицы) по определённому признаку;</w:t>
      </w:r>
    </w:p>
    <w:p w:rsidR="0071548F" w:rsidRDefault="00E85CC2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существенный признак для классификации языковых единиц (звуков, частей речи, предложений, текстов);</w:t>
      </w:r>
      <w:r>
        <w:rPr>
          <w:rFonts w:ascii="Times New Roman" w:hAnsi="Times New Roman"/>
          <w:sz w:val="28"/>
        </w:rPr>
        <w:t xml:space="preserve"> классифицировать языковые единицы;</w:t>
      </w:r>
    </w:p>
    <w:p w:rsidR="0071548F" w:rsidRDefault="00E85CC2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</w:t>
      </w:r>
      <w:r>
        <w:rPr>
          <w:rFonts w:ascii="Times New Roman" w:hAnsi="Times New Roman"/>
          <w:sz w:val="28"/>
        </w:rPr>
        <w:t>и при анализе языковых единиц;</w:t>
      </w:r>
    </w:p>
    <w:p w:rsidR="0071548F" w:rsidRDefault="00E85CC2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71548F" w:rsidRDefault="00E85CC2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устанавливать причинноследственные связи в ситуациях наблюдения за</w:t>
      </w:r>
      <w:r>
        <w:rPr>
          <w:rFonts w:ascii="Times New Roman" w:hAnsi="Times New Roman"/>
          <w:sz w:val="28"/>
        </w:rPr>
        <w:t xml:space="preserve"> языковым материалом, делать выводы.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базовые      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71548F" w:rsidRDefault="00E85CC2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помощью учителя формулировать цель, планировать изменения языкового объекта</w:t>
      </w:r>
      <w:r>
        <w:rPr>
          <w:rFonts w:ascii="Times New Roman" w:hAnsi="Times New Roman"/>
          <w:sz w:val="28"/>
        </w:rPr>
        <w:t>, речевой ситуации;</w:t>
      </w:r>
    </w:p>
    <w:p w:rsidR="0071548F" w:rsidRDefault="00E85CC2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71548F" w:rsidRDefault="00E85CC2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 по предложенному плану несложное лингвистическое миниисследование, выполнять по предложенному плану проект</w:t>
      </w:r>
      <w:r>
        <w:rPr>
          <w:rFonts w:ascii="Times New Roman" w:hAnsi="Times New Roman"/>
          <w:sz w:val="28"/>
        </w:rPr>
        <w:t>ное задание;</w:t>
      </w:r>
    </w:p>
    <w:p w:rsidR="0071548F" w:rsidRDefault="00E85CC2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</w:t>
      </w:r>
      <w:r>
        <w:rPr>
          <w:rFonts w:ascii="Times New Roman" w:hAnsi="Times New Roman"/>
          <w:sz w:val="28"/>
        </w:rPr>
        <w:t>ового материала;</w:t>
      </w:r>
    </w:p>
    <w:p w:rsidR="0071548F" w:rsidRDefault="00E85CC2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71548F" w:rsidRDefault="00E85CC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ыбирать источник получения информации: нужный словарь для получения запрашиваемой информации, для уточнения;</w:t>
      </w:r>
    </w:p>
    <w:p w:rsidR="0071548F" w:rsidRDefault="00E85CC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71548F" w:rsidRDefault="00E85CC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распознавать досто</w:t>
      </w:r>
      <w:r>
        <w:rPr>
          <w:rFonts w:ascii="Times New Roman" w:hAnsi="Times New Roman"/>
          <w:sz w:val="28"/>
        </w:rPr>
        <w:t>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71548F" w:rsidRDefault="00E85CC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с помощью взрослых (педагогических работников, родителей, законных представителей) правил</w:t>
      </w:r>
      <w:r>
        <w:rPr>
          <w:rFonts w:ascii="Times New Roman" w:hAnsi="Times New Roman"/>
          <w:sz w:val="28"/>
        </w:rPr>
        <w:t>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71548F" w:rsidRDefault="00E85CC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анализировать и создавать текстовую, видео, </w:t>
      </w:r>
      <w:r>
        <w:rPr>
          <w:rFonts w:ascii="Times New Roman" w:hAnsi="Times New Roman"/>
          <w:sz w:val="28"/>
        </w:rPr>
        <w:t>графическую, звуковую информацию в соответствии с учебной задачей;</w:t>
      </w:r>
    </w:p>
    <w:p w:rsidR="0071548F" w:rsidRDefault="00E85CC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обучающегося будут сформиро</w:t>
      </w:r>
      <w:r>
        <w:rPr>
          <w:rFonts w:ascii="Times New Roman" w:hAnsi="Times New Roman"/>
          <w:sz w:val="28"/>
        </w:rPr>
        <w:t xml:space="preserve">ваны следующие умения </w:t>
      </w:r>
      <w:r>
        <w:rPr>
          <w:rFonts w:ascii="Times New Roman" w:hAnsi="Times New Roman"/>
          <w:b/>
          <w:sz w:val="28"/>
        </w:rPr>
        <w:t>общения как часть коммуникативных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71548F" w:rsidRDefault="00E85CC2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1548F" w:rsidRDefault="00E85CC2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проявлять уважительное отношение к собеседнику, соб</w:t>
      </w:r>
      <w:r>
        <w:rPr>
          <w:rFonts w:ascii="Times New Roman" w:hAnsi="Times New Roman"/>
          <w:sz w:val="28"/>
        </w:rPr>
        <w:t>людать правила ведения диалоги и дискуссии;</w:t>
      </w:r>
    </w:p>
    <w:p w:rsidR="0071548F" w:rsidRDefault="00E85CC2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признавать возможность существования разных точек зрения;</w:t>
      </w:r>
    </w:p>
    <w:p w:rsidR="0071548F" w:rsidRDefault="00E85CC2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корректно и аргументированно высказывать своё мнение;</w:t>
      </w:r>
    </w:p>
    <w:p w:rsidR="0071548F" w:rsidRDefault="00E85CC2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строить речевое высказывание в соответствии с поставленной задачей;</w:t>
      </w:r>
    </w:p>
    <w:p w:rsidR="0071548F" w:rsidRDefault="00E85CC2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создавать устные и письменные </w:t>
      </w:r>
      <w:r>
        <w:rPr>
          <w:rFonts w:ascii="Times New Roman" w:hAnsi="Times New Roman"/>
          <w:sz w:val="28"/>
        </w:rPr>
        <w:t>тексты (описание, рассуждение, повествование) в соответствии с речевой ситуацией;</w:t>
      </w:r>
    </w:p>
    <w:p w:rsidR="0071548F" w:rsidRDefault="00E85CC2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71548F" w:rsidRDefault="00E85CC2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подбирать иллюс</w:t>
      </w:r>
      <w:r>
        <w:rPr>
          <w:rFonts w:ascii="Times New Roman" w:hAnsi="Times New Roman"/>
          <w:sz w:val="28"/>
        </w:rPr>
        <w:t>тративный материал (рисунки, фото, плакаты) к тексту выступления.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71548F" w:rsidRDefault="00E85CC2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планировать действия по решению учебной задачи для получения результ</w:t>
      </w:r>
      <w:r>
        <w:rPr>
          <w:rFonts w:ascii="Times New Roman" w:hAnsi="Times New Roman"/>
          <w:sz w:val="28"/>
        </w:rPr>
        <w:t>ата;</w:t>
      </w:r>
    </w:p>
    <w:p w:rsidR="0071548F" w:rsidRDefault="00E85CC2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выстраивать последовательность выбранных действий.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71548F" w:rsidRDefault="00E85CC2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устанавливать причины успеха (неудач) учебной деятельности;</w:t>
      </w:r>
    </w:p>
    <w:p w:rsidR="0071548F" w:rsidRDefault="00E85CC2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корректировать свои </w:t>
      </w:r>
      <w:r>
        <w:rPr>
          <w:rFonts w:ascii="Times New Roman" w:hAnsi="Times New Roman"/>
          <w:sz w:val="28"/>
        </w:rPr>
        <w:t>учебные действия для преодоления речевых и орфографических ошибок;</w:t>
      </w:r>
    </w:p>
    <w:p w:rsidR="0071548F" w:rsidRDefault="00E85CC2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71548F" w:rsidRDefault="00E85CC2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находить ошибку, допущенную при работе с языковым материалом, н</w:t>
      </w:r>
      <w:r>
        <w:rPr>
          <w:rFonts w:ascii="Times New Roman" w:hAnsi="Times New Roman"/>
          <w:sz w:val="28"/>
        </w:rPr>
        <w:t>аходить орфографическую и пунктуационную ошибку;</w:t>
      </w:r>
    </w:p>
    <w:p w:rsidR="0071548F" w:rsidRDefault="00E85CC2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71548F" w:rsidRDefault="00E85CC2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совместной деятельности:</w:t>
      </w:r>
    </w:p>
    <w:p w:rsidR="0071548F" w:rsidRDefault="00E85CC2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формулир</w:t>
      </w:r>
      <w:r>
        <w:rPr>
          <w:rFonts w:ascii="Times New Roman" w:hAnsi="Times New Roman"/>
          <w:sz w:val="28"/>
        </w:rPr>
        <w:t>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71548F" w:rsidRDefault="00E85CC2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принимать цель совместной д</w:t>
      </w:r>
      <w:r>
        <w:rPr>
          <w:rFonts w:ascii="Times New Roman" w:hAnsi="Times New Roman"/>
          <w:sz w:val="28"/>
        </w:rPr>
        <w:t>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1548F" w:rsidRDefault="00E85CC2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71548F" w:rsidRDefault="00E85CC2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</w:t>
      </w:r>
      <w:r>
        <w:rPr>
          <w:rFonts w:ascii="Times New Roman" w:hAnsi="Times New Roman"/>
          <w:sz w:val="28"/>
        </w:rPr>
        <w:t>нно выполнять свою часть работы;</w:t>
      </w:r>
    </w:p>
    <w:p w:rsidR="0071548F" w:rsidRDefault="00E85CC2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оценивать свой вклад в общий результат;</w:t>
      </w:r>
    </w:p>
    <w:p w:rsidR="0071548F" w:rsidRDefault="00E85CC2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выполнять совместные проектные задания с опорой на предложенные образцы. </w:t>
      </w:r>
    </w:p>
    <w:p w:rsidR="0071548F" w:rsidRDefault="0071548F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71548F" w:rsidRDefault="00E85CC2">
      <w:pPr>
        <w:spacing w:after="0"/>
        <w:ind w:left="-5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1 КЛАСС</w:t>
      </w:r>
    </w:p>
    <w:p w:rsidR="0071548F" w:rsidRDefault="00E85CC2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концу обучения в первом классе обучающийся научится: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различать </w:t>
      </w:r>
      <w:r>
        <w:rPr>
          <w:rFonts w:ascii="Times New Roman" w:hAnsi="Times New Roman"/>
          <w:sz w:val="28"/>
        </w:rPr>
        <w:t>слово и предложение; вычленять слова из предложений;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вычленять звуки из слова;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ударные и безударные гласные звуки;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согласные зв</w:t>
      </w:r>
      <w:r>
        <w:rPr>
          <w:rFonts w:ascii="Times New Roman" w:hAnsi="Times New Roman"/>
          <w:sz w:val="28"/>
        </w:rPr>
        <w:t>уки: мягкие и твёрдые, звонкие и глухие (вне слова и в слове);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понятия «звук» и «буква»;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обозначать на пи</w:t>
      </w:r>
      <w:r>
        <w:rPr>
          <w:rFonts w:ascii="Times New Roman" w:hAnsi="Times New Roman"/>
          <w:sz w:val="28"/>
        </w:rPr>
        <w:t>сьме мягкость согласных звуков буквами е, ё, ю, я и буквой ь в конце слова;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писать аккуратным разборчивым поч</w:t>
      </w:r>
      <w:r>
        <w:rPr>
          <w:rFonts w:ascii="Times New Roman" w:hAnsi="Times New Roman"/>
          <w:sz w:val="28"/>
        </w:rPr>
        <w:t>ерком без искажений прописные и строчные буквы, соединения букв, слова;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</w:t>
      </w:r>
      <w:r>
        <w:rPr>
          <w:rFonts w:ascii="Times New Roman" w:hAnsi="Times New Roman"/>
          <w:sz w:val="28"/>
        </w:rPr>
        <w:t xml:space="preserve">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</w:t>
      </w:r>
      <w:r>
        <w:rPr>
          <w:rFonts w:ascii="Times New Roman" w:hAnsi="Times New Roman"/>
          <w:sz w:val="28"/>
        </w:rPr>
        <w:lastRenderedPageBreak/>
        <w:t>сочетаниях жи, ши (в положении под ударением), ча, ща, чу, щу</w:t>
      </w:r>
      <w:r>
        <w:rPr>
          <w:rFonts w:ascii="Times New Roman" w:hAnsi="Times New Roman"/>
          <w:sz w:val="28"/>
        </w:rPr>
        <w:t>; непроверяемые гласные и согласные (перечень слов в орфографическом словаре учебника);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писать под диктовку (без пропусков и искажений букв) слова, п</w:t>
      </w:r>
      <w:r>
        <w:rPr>
          <w:rFonts w:ascii="Times New Roman" w:hAnsi="Times New Roman"/>
          <w:sz w:val="28"/>
        </w:rPr>
        <w:t>редложения из 3-5 слов, тексты объёмом не более 20 слов, правописание которых не расходится с произношением;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находить и исправлять ошибки на изученные правила, описки;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 прослушанный текст;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читать вслух и про себя (с пониманием) короткие тексты с со</w:t>
      </w:r>
      <w:r>
        <w:rPr>
          <w:rFonts w:ascii="Times New Roman" w:hAnsi="Times New Roman"/>
          <w:sz w:val="28"/>
        </w:rPr>
        <w:t>блюдением интонации и пауз в соответствии со знаками препинания в конце предложения;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находить в тексте слова, значение которых требует уточнения;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составлять предложение из набора форм слов;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устно составлять текст из 3-5 предложений по сюжетным картинкам и </w:t>
      </w:r>
      <w:r>
        <w:rPr>
          <w:rFonts w:ascii="Times New Roman" w:hAnsi="Times New Roman"/>
          <w:sz w:val="28"/>
        </w:rPr>
        <w:t>на основе наблюдений;</w:t>
      </w:r>
    </w:p>
    <w:p w:rsidR="0071548F" w:rsidRDefault="00E85CC2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изученные понятия в процессе решения учебных задач.</w:t>
      </w:r>
    </w:p>
    <w:p w:rsidR="0071548F" w:rsidRDefault="0071548F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71548F" w:rsidRDefault="0071548F">
      <w:pPr>
        <w:sectPr w:rsidR="0071548F">
          <w:pgSz w:w="11906" w:h="16383"/>
          <w:pgMar w:top="1134" w:right="850" w:bottom="1134" w:left="1701" w:header="720" w:footer="720" w:gutter="0"/>
          <w:cols w:space="720"/>
        </w:sectPr>
      </w:pPr>
    </w:p>
    <w:p w:rsidR="0071548F" w:rsidRDefault="00E85CC2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71548F" w:rsidRDefault="00E85CC2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2217"/>
        <w:gridCol w:w="1493"/>
        <w:gridCol w:w="2541"/>
        <w:gridCol w:w="2658"/>
        <w:gridCol w:w="4053"/>
      </w:tblGrid>
      <w:tr w:rsidR="0071548F">
        <w:trPr>
          <w:trHeight w:val="300"/>
        </w:trPr>
        <w:tc>
          <w:tcPr>
            <w:tcW w:w="7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№ п/п </w:t>
            </w:r>
          </w:p>
          <w:p w:rsidR="0071548F" w:rsidRDefault="0071548F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Наименование разделов и тем программы </w:t>
            </w:r>
          </w:p>
          <w:p w:rsidR="0071548F" w:rsidRDefault="0071548F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6692" w:type="dxa"/>
            <w:gridSpan w:val="3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Количество часов</w:t>
            </w:r>
          </w:p>
        </w:tc>
        <w:tc>
          <w:tcPr>
            <w:tcW w:w="40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Электронные (цифровые) образовательные ресурсы </w:t>
            </w:r>
          </w:p>
          <w:p w:rsidR="0071548F" w:rsidRDefault="0071548F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</w:tr>
      <w:tr w:rsidR="0071548F">
        <w:trPr>
          <w:trHeight w:val="795"/>
        </w:trPr>
        <w:tc>
          <w:tcPr>
            <w:tcW w:w="769" w:type="dxa"/>
            <w:vMerge/>
            <w:tcMar>
              <w:top w:w="50" w:type="dxa"/>
              <w:left w:w="100" w:type="dxa"/>
            </w:tcMar>
            <w:vAlign w:val="center"/>
          </w:tcPr>
          <w:p w:rsidR="0071548F" w:rsidRDefault="0071548F"/>
        </w:tc>
        <w:tc>
          <w:tcPr>
            <w:tcW w:w="2080" w:type="dxa"/>
            <w:vMerge/>
            <w:tcMar>
              <w:top w:w="50" w:type="dxa"/>
              <w:left w:w="100" w:type="dxa"/>
            </w:tcMar>
            <w:vAlign w:val="center"/>
          </w:tcPr>
          <w:p w:rsidR="0071548F" w:rsidRDefault="0071548F"/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Всего </w:t>
            </w:r>
          </w:p>
          <w:p w:rsidR="0071548F" w:rsidRDefault="0071548F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Контрольные работы </w:t>
            </w:r>
          </w:p>
          <w:p w:rsidR="0071548F" w:rsidRDefault="0071548F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65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Практические работы </w:t>
            </w:r>
          </w:p>
          <w:p w:rsidR="0071548F" w:rsidRDefault="0071548F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4053" w:type="dxa"/>
            <w:vMerge/>
            <w:tcMar>
              <w:top w:w="50" w:type="dxa"/>
              <w:left w:w="100" w:type="dxa"/>
            </w:tcMar>
            <w:vAlign w:val="center"/>
          </w:tcPr>
          <w:p w:rsidR="0071548F" w:rsidRDefault="0071548F"/>
        </w:tc>
      </w:tr>
      <w:tr w:rsidR="0071548F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1.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Обучение грамоте</w:t>
            </w:r>
          </w:p>
        </w:tc>
      </w:tr>
      <w:tr w:rsidR="0071548F">
        <w:trPr>
          <w:trHeight w:val="555"/>
        </w:trPr>
        <w:tc>
          <w:tcPr>
            <w:tcW w:w="769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1.1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Слово и предложение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5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65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405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http s://resh. edu.ru</w:t>
            </w:r>
          </w:p>
        </w:tc>
      </w:tr>
      <w:tr w:rsidR="0071548F">
        <w:trPr>
          <w:trHeight w:val="300"/>
        </w:trPr>
        <w:tc>
          <w:tcPr>
            <w:tcW w:w="769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1.2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Фонетика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65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405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9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https://resh.edu</w:t>
              </w:r>
            </w:hyperlink>
            <w:r>
              <w:rPr>
                <w:rFonts w:ascii="Times New Roman" w:hAnsi="Times New Roman"/>
                <w:sz w:val="28"/>
              </w:rPr>
              <w:t xml:space="preserve"> ru. /</w:t>
            </w:r>
          </w:p>
        </w:tc>
      </w:tr>
      <w:tr w:rsidR="0071548F">
        <w:trPr>
          <w:trHeight w:val="300"/>
        </w:trPr>
        <w:tc>
          <w:tcPr>
            <w:tcW w:w="769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1.3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Письмо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70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65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405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0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https://resh.edu</w:t>
              </w:r>
            </w:hyperlink>
            <w:r>
              <w:rPr>
                <w:rFonts w:ascii="Times New Roman" w:hAnsi="Times New Roman"/>
                <w:sz w:val="28"/>
              </w:rPr>
              <w:t xml:space="preserve"> ru. /</w:t>
            </w:r>
          </w:p>
        </w:tc>
      </w:tr>
      <w:tr w:rsidR="0071548F">
        <w:trPr>
          <w:trHeight w:val="300"/>
        </w:trPr>
        <w:tc>
          <w:tcPr>
            <w:tcW w:w="769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1.4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Развитие речи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65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405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1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https://resh.edu</w:t>
              </w:r>
            </w:hyperlink>
            <w:r>
              <w:rPr>
                <w:rFonts w:ascii="Times New Roman" w:hAnsi="Times New Roman"/>
                <w:sz w:val="28"/>
              </w:rPr>
              <w:t xml:space="preserve"> ru. /</w:t>
            </w:r>
          </w:p>
        </w:tc>
      </w:tr>
      <w:tr w:rsidR="0071548F">
        <w:trPr>
          <w:trHeight w:val="300"/>
        </w:trPr>
        <w:tc>
          <w:tcPr>
            <w:tcW w:w="2849" w:type="dxa"/>
            <w:gridSpan w:val="2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100 </w:t>
            </w:r>
          </w:p>
        </w:tc>
        <w:tc>
          <w:tcPr>
            <w:tcW w:w="9252" w:type="dxa"/>
            <w:gridSpan w:val="3"/>
            <w:tcMar>
              <w:top w:w="50" w:type="dxa"/>
              <w:left w:w="100" w:type="dxa"/>
            </w:tcMar>
            <w:vAlign w:val="center"/>
          </w:tcPr>
          <w:p w:rsidR="0071548F" w:rsidRDefault="0071548F">
            <w:pPr>
              <w:rPr>
                <w:rFonts w:ascii="Times New Roman" w:hAnsi="Times New Roman"/>
                <w:sz w:val="28"/>
              </w:rPr>
            </w:pPr>
          </w:p>
        </w:tc>
      </w:tr>
      <w:tr w:rsidR="0071548F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2.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Систематический курс</w:t>
            </w:r>
          </w:p>
        </w:tc>
      </w:tr>
      <w:tr w:rsidR="0071548F">
        <w:trPr>
          <w:trHeight w:val="825"/>
        </w:trPr>
        <w:tc>
          <w:tcPr>
            <w:tcW w:w="769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2.1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Общие сведения о языке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65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405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2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https://resh.edu</w:t>
              </w:r>
            </w:hyperlink>
            <w:r>
              <w:rPr>
                <w:rFonts w:ascii="Times New Roman" w:hAnsi="Times New Roman"/>
                <w:sz w:val="28"/>
              </w:rPr>
              <w:t xml:space="preserve"> ru. /</w:t>
            </w:r>
          </w:p>
        </w:tc>
      </w:tr>
      <w:tr w:rsidR="0071548F">
        <w:trPr>
          <w:trHeight w:val="300"/>
        </w:trPr>
        <w:tc>
          <w:tcPr>
            <w:tcW w:w="769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2.2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Фонетика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65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405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3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https://resh.edu</w:t>
              </w:r>
            </w:hyperlink>
            <w:r>
              <w:rPr>
                <w:rFonts w:ascii="Times New Roman" w:hAnsi="Times New Roman"/>
                <w:sz w:val="28"/>
              </w:rPr>
              <w:t xml:space="preserve"> ru. /</w:t>
            </w:r>
          </w:p>
        </w:tc>
      </w:tr>
      <w:tr w:rsidR="0071548F">
        <w:trPr>
          <w:trHeight w:val="300"/>
        </w:trPr>
        <w:tc>
          <w:tcPr>
            <w:tcW w:w="769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2.3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Графика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65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405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4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https://resh.edu</w:t>
              </w:r>
            </w:hyperlink>
            <w:r>
              <w:rPr>
                <w:rFonts w:ascii="Times New Roman" w:hAnsi="Times New Roman"/>
                <w:sz w:val="28"/>
              </w:rPr>
              <w:t xml:space="preserve"> ru. /</w:t>
            </w:r>
          </w:p>
        </w:tc>
      </w:tr>
      <w:tr w:rsidR="0071548F">
        <w:trPr>
          <w:trHeight w:val="645"/>
        </w:trPr>
        <w:tc>
          <w:tcPr>
            <w:tcW w:w="769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2.4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Лексика и морфология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12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65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405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5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https://resh.edu</w:t>
              </w:r>
            </w:hyperlink>
            <w:r>
              <w:rPr>
                <w:rFonts w:ascii="Times New Roman" w:hAnsi="Times New Roman"/>
                <w:sz w:val="28"/>
              </w:rPr>
              <w:t xml:space="preserve"> ru. /</w:t>
            </w:r>
          </w:p>
        </w:tc>
      </w:tr>
      <w:tr w:rsidR="0071548F">
        <w:trPr>
          <w:trHeight w:val="300"/>
        </w:trPr>
        <w:tc>
          <w:tcPr>
            <w:tcW w:w="769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2.5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Синтаксис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5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65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405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6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https://resh.edu</w:t>
              </w:r>
            </w:hyperlink>
            <w:r>
              <w:rPr>
                <w:rFonts w:ascii="Times New Roman" w:hAnsi="Times New Roman"/>
                <w:sz w:val="28"/>
              </w:rPr>
              <w:t xml:space="preserve"> ru. /</w:t>
            </w:r>
          </w:p>
        </w:tc>
      </w:tr>
      <w:tr w:rsidR="0071548F">
        <w:trPr>
          <w:trHeight w:val="555"/>
        </w:trPr>
        <w:tc>
          <w:tcPr>
            <w:tcW w:w="769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2.6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Орфография и пунктуация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65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405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7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https://resh.edu</w:t>
              </w:r>
            </w:hyperlink>
            <w:r>
              <w:rPr>
                <w:rFonts w:ascii="Times New Roman" w:hAnsi="Times New Roman"/>
                <w:sz w:val="28"/>
              </w:rPr>
              <w:t xml:space="preserve"> ru. /</w:t>
            </w:r>
          </w:p>
        </w:tc>
      </w:tr>
      <w:tr w:rsidR="0071548F">
        <w:trPr>
          <w:trHeight w:val="300"/>
        </w:trPr>
        <w:tc>
          <w:tcPr>
            <w:tcW w:w="769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2.7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Развитие речи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10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65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405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8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https://resh.edu</w:t>
              </w:r>
            </w:hyperlink>
            <w:r>
              <w:rPr>
                <w:rFonts w:ascii="Times New Roman" w:hAnsi="Times New Roman"/>
                <w:sz w:val="28"/>
              </w:rPr>
              <w:t xml:space="preserve"> ru. /</w:t>
            </w:r>
          </w:p>
        </w:tc>
      </w:tr>
      <w:tr w:rsidR="0071548F">
        <w:trPr>
          <w:trHeight w:val="300"/>
        </w:trPr>
        <w:tc>
          <w:tcPr>
            <w:tcW w:w="2849" w:type="dxa"/>
            <w:gridSpan w:val="2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50 </w:t>
            </w:r>
          </w:p>
        </w:tc>
        <w:tc>
          <w:tcPr>
            <w:tcW w:w="9252" w:type="dxa"/>
            <w:gridSpan w:val="3"/>
            <w:tcMar>
              <w:top w:w="50" w:type="dxa"/>
              <w:left w:w="100" w:type="dxa"/>
            </w:tcMar>
            <w:vAlign w:val="center"/>
          </w:tcPr>
          <w:p w:rsidR="0071548F" w:rsidRDefault="0071548F">
            <w:pPr>
              <w:rPr>
                <w:rFonts w:ascii="Times New Roman" w:hAnsi="Times New Roman"/>
                <w:sz w:val="28"/>
              </w:rPr>
            </w:pPr>
          </w:p>
        </w:tc>
      </w:tr>
      <w:tr w:rsidR="0071548F">
        <w:trPr>
          <w:trHeight w:val="300"/>
        </w:trPr>
        <w:tc>
          <w:tcPr>
            <w:tcW w:w="2849" w:type="dxa"/>
            <w:gridSpan w:val="2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Резервное время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15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:rsidR="0071548F" w:rsidRDefault="0071548F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658" w:type="dxa"/>
            <w:tcMar>
              <w:top w:w="50" w:type="dxa"/>
              <w:left w:w="100" w:type="dxa"/>
            </w:tcMar>
            <w:vAlign w:val="center"/>
          </w:tcPr>
          <w:p w:rsidR="0071548F" w:rsidRDefault="0071548F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053" w:type="dxa"/>
            <w:tcMar>
              <w:top w:w="50" w:type="dxa"/>
              <w:left w:w="100" w:type="dxa"/>
            </w:tcMar>
            <w:vAlign w:val="center"/>
          </w:tcPr>
          <w:p w:rsidR="0071548F" w:rsidRDefault="0071548F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</w:tr>
      <w:tr w:rsidR="0071548F">
        <w:trPr>
          <w:trHeight w:val="555"/>
        </w:trPr>
        <w:tc>
          <w:tcPr>
            <w:tcW w:w="2849" w:type="dxa"/>
            <w:gridSpan w:val="2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ОБЩЕЕ КОЛИЧЕСТВО ЧАСОВ ПО ПРОГРАММЕ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165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65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4053" w:type="dxa"/>
            <w:tcMar>
              <w:top w:w="50" w:type="dxa"/>
              <w:left w:w="100" w:type="dxa"/>
            </w:tcMar>
            <w:vAlign w:val="center"/>
          </w:tcPr>
          <w:p w:rsidR="0071548F" w:rsidRDefault="0071548F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71548F" w:rsidRDefault="0071548F">
      <w:pPr>
        <w:sectPr w:rsidR="0071548F">
          <w:pgSz w:w="16383" w:h="11906"/>
          <w:pgMar w:top="1134" w:right="850" w:bottom="1134" w:left="1701" w:header="720" w:footer="720" w:gutter="0"/>
          <w:cols w:space="720"/>
        </w:sectPr>
      </w:pPr>
    </w:p>
    <w:p w:rsidR="0071548F" w:rsidRDefault="0071548F">
      <w:pPr>
        <w:sectPr w:rsidR="0071548F">
          <w:pgSz w:w="16383" w:h="11906"/>
          <w:pgMar w:top="1134" w:right="850" w:bottom="1134" w:left="1701" w:header="720" w:footer="720" w:gutter="0"/>
          <w:cols w:space="720"/>
        </w:sectPr>
      </w:pPr>
    </w:p>
    <w:p w:rsidR="0071548F" w:rsidRDefault="0071548F">
      <w:pPr>
        <w:sectPr w:rsidR="0071548F">
          <w:pgSz w:w="16383" w:h="11906"/>
          <w:pgMar w:top="1134" w:right="850" w:bottom="1134" w:left="1701" w:header="720" w:footer="720" w:gutter="0"/>
          <w:cols w:space="720"/>
        </w:sectPr>
      </w:pPr>
    </w:p>
    <w:p w:rsidR="0071548F" w:rsidRDefault="00E85CC2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:rsidR="0071548F" w:rsidRDefault="00E85CC2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3040"/>
        <w:gridCol w:w="1112"/>
        <w:gridCol w:w="2097"/>
        <w:gridCol w:w="2245"/>
        <w:gridCol w:w="1728"/>
        <w:gridCol w:w="2737"/>
      </w:tblGrid>
      <w:tr w:rsidR="0071548F">
        <w:trPr>
          <w:trHeight w:val="300"/>
        </w:trPr>
        <w:tc>
          <w:tcPr>
            <w:tcW w:w="6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71548F" w:rsidRDefault="0071548F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30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71548F" w:rsidRDefault="0071548F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5454" w:type="dxa"/>
            <w:gridSpan w:val="3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71548F" w:rsidRDefault="0071548F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27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71548F" w:rsidRDefault="0071548F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</w:tr>
      <w:tr w:rsidR="0071548F">
        <w:trPr>
          <w:trHeight w:val="795"/>
        </w:trPr>
        <w:tc>
          <w:tcPr>
            <w:tcW w:w="635" w:type="dxa"/>
            <w:vMerge/>
            <w:tcMar>
              <w:top w:w="50" w:type="dxa"/>
              <w:left w:w="100" w:type="dxa"/>
            </w:tcMar>
            <w:vAlign w:val="center"/>
          </w:tcPr>
          <w:p w:rsidR="0071548F" w:rsidRDefault="0071548F"/>
        </w:tc>
        <w:tc>
          <w:tcPr>
            <w:tcW w:w="3040" w:type="dxa"/>
            <w:vMerge/>
            <w:tcMar>
              <w:top w:w="50" w:type="dxa"/>
              <w:left w:w="100" w:type="dxa"/>
            </w:tcMar>
            <w:vAlign w:val="center"/>
          </w:tcPr>
          <w:p w:rsidR="0071548F" w:rsidRDefault="0071548F"/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71548F" w:rsidRDefault="0071548F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71548F" w:rsidRDefault="0071548F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71548F" w:rsidRDefault="0071548F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1728" w:type="dxa"/>
            <w:vMerge/>
            <w:tcMar>
              <w:top w:w="50" w:type="dxa"/>
              <w:left w:w="100" w:type="dxa"/>
            </w:tcMar>
            <w:vAlign w:val="center"/>
          </w:tcPr>
          <w:p w:rsidR="0071548F" w:rsidRDefault="0071548F"/>
        </w:tc>
        <w:tc>
          <w:tcPr>
            <w:tcW w:w="2737" w:type="dxa"/>
            <w:vMerge/>
            <w:tcMar>
              <w:top w:w="50" w:type="dxa"/>
              <w:left w:w="100" w:type="dxa"/>
            </w:tcMar>
            <w:vAlign w:val="center"/>
          </w:tcPr>
          <w:p w:rsidR="0071548F" w:rsidRDefault="0071548F"/>
        </w:tc>
      </w:tr>
      <w:tr w:rsidR="0071548F">
        <w:trPr>
          <w:trHeight w:val="136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04.09.2023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hyperlink r:id="rId1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https://uchi.ru/main</w:t>
              </w:r>
            </w:hyperlink>
          </w:p>
        </w:tc>
      </w:tr>
      <w:tr w:rsidR="0071548F">
        <w:trPr>
          <w:trHeight w:val="136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04.09.2023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Различение предложения и слова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06.09.2023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208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с предложением: выделение слов, </w:t>
            </w:r>
            <w:r>
              <w:rPr>
                <w:rFonts w:ascii="Times New Roman" w:hAnsi="Times New Roman"/>
                <w:sz w:val="24"/>
              </w:rPr>
              <w:t>изменение их порядка. Различение предложения и слова. Закрепление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06.09.2023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07.09.2023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предложения из слов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36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Звуки речи. </w:t>
            </w:r>
            <w:r>
              <w:rPr>
                <w:rFonts w:ascii="Times New Roman" w:hAnsi="Times New Roman"/>
                <w:sz w:val="24"/>
              </w:rPr>
              <w:t>Интонационное выделение звука в слове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13.09.2023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13.09.2023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Различаем первые звуки в словах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14.09.2023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18.09.2023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18.09.2023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https :// m. edsoo. </w:t>
            </w:r>
            <w:r>
              <w:rPr>
                <w:rFonts w:ascii="Times New Roman" w:hAnsi="Times New Roman"/>
                <w:sz w:val="24"/>
              </w:rPr>
              <w:t>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Проводим параллельные линии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20.09.2023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Отрабатываем параллельные линии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20.09.2023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Ориентируемся на рабочей строке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21.09.2023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Пишем элементы букв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25.09.2023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Особенность гласных звуков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25.09.2023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Отрабатываем письмо </w:t>
            </w:r>
            <w:r>
              <w:rPr>
                <w:rFonts w:ascii="Times New Roman" w:hAnsi="Times New Roman"/>
                <w:sz w:val="24"/>
              </w:rPr>
              <w:t>элементов букв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27.09.2023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А, 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27.09.2023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28.09.2023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Слогообразующая функция гласных звуков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02.10.2023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О, о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02.10.2023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04.10.2023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И, 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04.10.2023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Отрабатываем умение определять </w:t>
            </w:r>
            <w:r>
              <w:rPr>
                <w:rFonts w:ascii="Times New Roman" w:hAnsi="Times New Roman"/>
                <w:sz w:val="24"/>
              </w:rPr>
              <w:t>количества слогов в слове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05.10.2023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09.10.2023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буквы 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09.10.2023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У, у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</w:t>
            </w:r>
            <w:r>
              <w:rPr>
                <w:rFonts w:ascii="Times New Roman" w:hAnsi="Times New Roman"/>
                <w:sz w:val="24"/>
              </w:rPr>
              <w:t xml:space="preserve">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Повторяем особенности гласных звуков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12.10.2023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36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16.10.2023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Пишем </w:t>
            </w:r>
            <w:r>
              <w:rPr>
                <w:rFonts w:ascii="Times New Roman" w:hAnsi="Times New Roman"/>
                <w:sz w:val="24"/>
              </w:rPr>
              <w:t>буквы, обозначающие гласные звуки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16.10.2023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Н, н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18.10.2023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18.10.2023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19.10.2023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С, с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23.10.2023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https </w:t>
            </w:r>
            <w:r>
              <w:rPr>
                <w:rFonts w:ascii="Times New Roman" w:hAnsi="Times New Roman"/>
                <w:sz w:val="24"/>
              </w:rPr>
              <w:t>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23.10.2023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К, к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25.10.2023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25.10.2023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Т, т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26.10.2023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4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sz w:val="24"/>
              </w:rPr>
              <w:t>заглавной букв Т, т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06.11.2023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71548F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Л, 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06.11.2023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08.11.2023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https :// m. edsoo. ru / </w:t>
            </w:r>
            <w:r>
              <w:rPr>
                <w:rFonts w:ascii="Times New Roman" w:hAnsi="Times New Roman"/>
                <w:sz w:val="24"/>
              </w:rPr>
              <w:t>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Р, р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08.11.2023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63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09.11.2023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</w:t>
            </w:r>
            <w:r>
              <w:rPr>
                <w:rFonts w:ascii="Times New Roman" w:hAnsi="Times New Roman"/>
                <w:sz w:val="24"/>
              </w:rPr>
              <w:t xml:space="preserve">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13.11.2023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В, 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13.11.2023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Закрепление написания </w:t>
            </w:r>
            <w:r>
              <w:rPr>
                <w:rFonts w:ascii="Times New Roman" w:hAnsi="Times New Roman"/>
                <w:sz w:val="24"/>
              </w:rPr>
              <w:t>строчной и заглавной букв В, 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15.11.2023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Е, 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15.11.2023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16.11.2023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20.11.2023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П, п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20.11.2023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https :// </w:t>
            </w:r>
            <w:r>
              <w:rPr>
                <w:rFonts w:ascii="Times New Roman" w:hAnsi="Times New Roman"/>
                <w:sz w:val="24"/>
              </w:rPr>
              <w:t>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22.11.2023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М, 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22.11.2023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Различаем звонкие и глухие согласные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23.11.2023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Закрепление написания строчной и заглавной </w:t>
            </w:r>
            <w:r>
              <w:rPr>
                <w:rFonts w:ascii="Times New Roman" w:hAnsi="Times New Roman"/>
                <w:sz w:val="24"/>
              </w:rPr>
              <w:lastRenderedPageBreak/>
              <w:t>букв М, 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27.11.2023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Письмо строчной и заглавной букв З, </w:t>
            </w:r>
            <w:r>
              <w:rPr>
                <w:rFonts w:ascii="Times New Roman" w:hAnsi="Times New Roman"/>
                <w:sz w:val="24"/>
              </w:rPr>
              <w:t>з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27.11.2023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29.11.2023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Б, б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29.11.2023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https </w:t>
            </w:r>
            <w:r>
              <w:rPr>
                <w:rFonts w:ascii="Times New Roman" w:hAnsi="Times New Roman"/>
                <w:sz w:val="24"/>
              </w:rPr>
              <w:t>:// m. edsoo. ru / f 841367 e</w:t>
            </w:r>
          </w:p>
        </w:tc>
      </w:tr>
      <w:tr w:rsidR="0071548F">
        <w:trPr>
          <w:trHeight w:val="13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30.11.2023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04.12.2023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https :// m. edsoo. ru </w:t>
            </w:r>
            <w:r>
              <w:rPr>
                <w:rFonts w:ascii="Times New Roman" w:hAnsi="Times New Roman"/>
                <w:sz w:val="24"/>
              </w:rPr>
              <w:t>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Д, д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04.12.2023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06.12.2023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Письмо строчной и </w:t>
            </w:r>
            <w:r>
              <w:rPr>
                <w:rFonts w:ascii="Times New Roman" w:hAnsi="Times New Roman"/>
                <w:sz w:val="24"/>
              </w:rPr>
              <w:t>заглавной букв Я, 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06.12.2023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90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07.12.2023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Г, г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sz w:val="24"/>
              </w:rPr>
              <w:t>заглавной букв Г, г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13.12.2023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Ч, ч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13.12.2023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Твёрдые и мягкие согласные звуки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14.12.2023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https :// </w:t>
            </w:r>
            <w:r>
              <w:rPr>
                <w:rFonts w:ascii="Times New Roman" w:hAnsi="Times New Roman"/>
                <w:sz w:val="24"/>
              </w:rPr>
              <w:t>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18.12.2023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буквы ь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18.12.2023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90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Отрабатываем умение</w:t>
            </w:r>
            <w:r>
              <w:rPr>
                <w:rFonts w:ascii="Times New Roman" w:hAnsi="Times New Roman"/>
                <w:sz w:val="24"/>
              </w:rPr>
              <w:t xml:space="preserve"> 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20.12.2023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74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Ш, ш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20.12.2023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21.12.2023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25.12.2023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70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Письмо строчной и </w:t>
            </w:r>
            <w:r>
              <w:rPr>
                <w:rFonts w:ascii="Times New Roman" w:hAnsi="Times New Roman"/>
                <w:sz w:val="24"/>
              </w:rPr>
              <w:t>заглавной букв Ж, ж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25.12.2023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27.12.2023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Ё, ё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27.12.2023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Особенности шипящих звуков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28.12.2023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08.01.2024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</w:t>
            </w:r>
            <w:r>
              <w:rPr>
                <w:rFonts w:ascii="Times New Roman" w:hAnsi="Times New Roman"/>
                <w:sz w:val="24"/>
              </w:rPr>
              <w:t xml:space="preserve">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Й, 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08.01.2024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90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10.01.2024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</w:t>
            </w:r>
            <w:r>
              <w:rPr>
                <w:rFonts w:ascii="Times New Roman" w:hAnsi="Times New Roman"/>
                <w:sz w:val="24"/>
              </w:rPr>
              <w:t xml:space="preserve">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84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Х, 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10.01.2024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Ю, ю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15.01.2024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15.01.2024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Ц,</w:t>
            </w:r>
            <w:r>
              <w:rPr>
                <w:rFonts w:ascii="Times New Roman" w:hAnsi="Times New Roman"/>
                <w:sz w:val="24"/>
              </w:rPr>
              <w:t xml:space="preserve"> ц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17.01.2024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17.01.2024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18.01.2024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Э, э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22.01.2024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22.01.2024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https :// m. </w:t>
            </w:r>
            <w:r>
              <w:rPr>
                <w:rFonts w:ascii="Times New Roman" w:hAnsi="Times New Roman"/>
                <w:sz w:val="24"/>
              </w:rPr>
              <w:t>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Щ, щ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24.01.2024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Закрепление написания строчной и заглавной </w:t>
            </w:r>
            <w:r>
              <w:rPr>
                <w:rFonts w:ascii="Times New Roman" w:hAnsi="Times New Roman"/>
                <w:sz w:val="24"/>
              </w:rPr>
              <w:lastRenderedPageBreak/>
              <w:t>букв Щ, щ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24.01.2024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7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95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25.01.2024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Ф, ф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29.01.2024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29.01.2024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Построение моделей звукового состава слов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31.01.2024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Обобщаем знания о согласных </w:t>
            </w:r>
            <w:r>
              <w:rPr>
                <w:rFonts w:ascii="Times New Roman" w:hAnsi="Times New Roman"/>
                <w:sz w:val="24"/>
              </w:rPr>
              <w:t>звуках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31.01.2024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 строчной буквы ъ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01.02.2024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63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Резервный урок. Отработка написания букв, написание которых вызывает трудности у учащихся </w:t>
            </w:r>
            <w:r>
              <w:rPr>
                <w:rFonts w:ascii="Times New Roman" w:hAnsi="Times New Roman"/>
                <w:sz w:val="24"/>
              </w:rPr>
              <w:t>класса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05.02.2024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63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102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05.02.2024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63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sz w:val="24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07.02.2024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36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07.02.2024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https :// </w:t>
            </w:r>
            <w:r>
              <w:rPr>
                <w:rFonts w:ascii="Times New Roman" w:hAnsi="Times New Roman"/>
                <w:sz w:val="24"/>
              </w:rPr>
              <w:t>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08.02.2024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12.02.2024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https :// m. edsoo. ru / f </w:t>
            </w:r>
            <w:r>
              <w:rPr>
                <w:rFonts w:ascii="Times New Roman" w:hAnsi="Times New Roman"/>
                <w:sz w:val="24"/>
              </w:rPr>
              <w:t>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12.02.2024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Текст как единица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14.02.2024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Предложение как единица языка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14.02.2024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3240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оформления предложений: прописная буква в начале и знак в конце предложения. Как правильно записать предложение. Введение алгоритма списывания предложений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15.02.2024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https :// m. </w:t>
            </w:r>
            <w:r>
              <w:rPr>
                <w:rFonts w:ascii="Times New Roman" w:hAnsi="Times New Roman"/>
                <w:sz w:val="24"/>
              </w:rPr>
              <w:t>edsoo. ru / f 841367 e</w:t>
            </w:r>
          </w:p>
        </w:tc>
      </w:tr>
      <w:tr w:rsidR="0071548F">
        <w:trPr>
          <w:trHeight w:val="190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26.02.2024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26.02.2024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63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28.02.2024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Восстановление деформированных </w:t>
            </w:r>
            <w:r>
              <w:rPr>
                <w:rFonts w:ascii="Times New Roman" w:hAnsi="Times New Roman"/>
                <w:sz w:val="24"/>
              </w:rPr>
              <w:t>предложений.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28.02.2024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Ситуации общения. Диалог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29.02.2024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 как единица языка. Значение слова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04.03.2024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https :// m. edsoo. </w:t>
            </w:r>
            <w:r>
              <w:rPr>
                <w:rFonts w:ascii="Times New Roman" w:hAnsi="Times New Roman"/>
                <w:sz w:val="24"/>
              </w:rPr>
              <w:t>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небольших устных рассказов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04.03.2024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 называющие предметы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06.03.2024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36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Слова, отвечающие на вопросы кто?, </w:t>
            </w:r>
            <w:r>
              <w:rPr>
                <w:rFonts w:ascii="Times New Roman" w:hAnsi="Times New Roman"/>
                <w:sz w:val="24"/>
              </w:rPr>
              <w:t>что? Составление предложений из набора слов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06.03.2024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 называющие признака предмета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07.03.2024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Слова, отвечающие на вопросы какой?, какая? </w:t>
            </w:r>
            <w:r>
              <w:rPr>
                <w:rFonts w:ascii="Times New Roman" w:hAnsi="Times New Roman"/>
                <w:sz w:val="24"/>
              </w:rPr>
              <w:t>какое?, какие?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11.03.2024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 называющие действия предмета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11.03.2024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21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13.03.2024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Отрабатываем умение задать вопрос к слову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13.03.2024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125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14.03.2024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Отработка алгоритма списывания текста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18.03.2024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36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18.03.2024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https :// m. </w:t>
            </w:r>
            <w:r>
              <w:rPr>
                <w:rFonts w:ascii="Times New Roman" w:hAnsi="Times New Roman"/>
                <w:sz w:val="24"/>
              </w:rPr>
              <w:t>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20.03.2024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36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20.03.2024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90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21.03.2024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36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Слог. Определение количества слогов в слове. </w:t>
            </w:r>
            <w:r>
              <w:rPr>
                <w:rFonts w:ascii="Times New Roman" w:hAnsi="Times New Roman"/>
                <w:sz w:val="24"/>
              </w:rPr>
              <w:t>Ударный слог. Деление слов на слоги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01.04.2024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132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01.04.2024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217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Установление соотношения </w:t>
            </w:r>
            <w:r>
              <w:rPr>
                <w:rFonts w:ascii="Times New Roman" w:hAnsi="Times New Roman"/>
                <w:sz w:val="24"/>
              </w:rPr>
              <w:t>звукового и буквенного состава слова. Объяснительное письмо слов и предложений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03.04.2024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Алфавит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03.04.2024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27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Использование алфавита для </w:t>
            </w:r>
            <w:r>
              <w:rPr>
                <w:rFonts w:ascii="Times New Roman" w:hAnsi="Times New Roman"/>
                <w:sz w:val="24"/>
              </w:rPr>
              <w:t>упорядочения списка слов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04.04.2024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08.04.2024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Речевой этикет: ситуация знакомства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08.04.2024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10.04.2024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10.04.2024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36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140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36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15.04.2024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15.04.2024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Буквы И и Й. Перенос слов со строки на строку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17.04.2024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17.04.2024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63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Восстановление деформированного текста. Когда </w:t>
            </w:r>
            <w:r>
              <w:rPr>
                <w:rFonts w:ascii="Times New Roman" w:hAnsi="Times New Roman"/>
                <w:sz w:val="24"/>
              </w:rPr>
              <w:t>употребляется в словах буква "мягкий знак" (ь)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18.04.2024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36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22.04.2024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36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147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22.04.2024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7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Обучение приемам самопроверки после списывания текста. Правописание букв парных по глухости-звонкости </w:t>
            </w:r>
            <w:r>
              <w:rPr>
                <w:rFonts w:ascii="Times New Roman" w:hAnsi="Times New Roman"/>
                <w:sz w:val="24"/>
              </w:rPr>
              <w:t>согласных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24.04.2024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24.04.2024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63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Закрепление правописания слов с сочетаниями чк, чн. </w:t>
            </w:r>
            <w:r>
              <w:rPr>
                <w:rFonts w:ascii="Times New Roman" w:hAnsi="Times New Roman"/>
                <w:sz w:val="24"/>
              </w:rPr>
              <w:t>Объяснительное письмо слов и предложений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25.04.2024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36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29.04.2024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36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Закрепление </w:t>
            </w:r>
            <w:r>
              <w:rPr>
                <w:rFonts w:ascii="Times New Roman" w:hAnsi="Times New Roman"/>
                <w:sz w:val="24"/>
              </w:rPr>
              <w:t>правописания гласных после шипящих в сочетаниях жи, ши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29.04.2024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153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02.05.2024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Речевой этикет: </w:t>
            </w:r>
            <w:r>
              <w:rPr>
                <w:rFonts w:ascii="Times New Roman" w:hAnsi="Times New Roman"/>
                <w:sz w:val="24"/>
              </w:rPr>
              <w:t>ситуация извинения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06.05.2024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63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06.05.2024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217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Прописная буква в именах </w:t>
            </w:r>
            <w:r>
              <w:rPr>
                <w:rFonts w:ascii="Times New Roman" w:hAnsi="Times New Roman"/>
                <w:sz w:val="24"/>
              </w:rPr>
              <w:t>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08.05.2024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63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08.05.2024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82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13.05.2024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13.05.2024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160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15.05.2024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15.05.2024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16.05.2024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55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Объяснительный диктант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20.05.2024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https :// m. edsoo. ru / f </w:t>
            </w:r>
            <w:r>
              <w:rPr>
                <w:rFonts w:ascii="Times New Roman" w:hAnsi="Times New Roman"/>
                <w:sz w:val="24"/>
              </w:rPr>
              <w:t>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20.05.2024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m. edsoo. ru / f 841367 e</w:t>
            </w:r>
          </w:p>
        </w:tc>
      </w:tr>
      <w:tr w:rsidR="0071548F">
        <w:trPr>
          <w:trHeight w:val="1095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8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22.05.2024 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https :// m. edsoo. ru / f 841367 </w:t>
            </w:r>
            <w:r>
              <w:rPr>
                <w:rFonts w:ascii="Times New Roman" w:hAnsi="Times New Roman"/>
                <w:sz w:val="24"/>
              </w:rPr>
              <w:t>e</w:t>
            </w:r>
          </w:p>
        </w:tc>
      </w:tr>
      <w:tr w:rsidR="0071548F">
        <w:trPr>
          <w:trHeight w:val="555"/>
        </w:trPr>
        <w:tc>
          <w:tcPr>
            <w:tcW w:w="3675" w:type="dxa"/>
            <w:gridSpan w:val="2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165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45" w:type="dxa"/>
            <w:tcMar>
              <w:top w:w="50" w:type="dxa"/>
              <w:left w:w="100" w:type="dxa"/>
            </w:tcMar>
            <w:vAlign w:val="center"/>
          </w:tcPr>
          <w:p w:rsidR="0071548F" w:rsidRDefault="00E85CC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465" w:type="dxa"/>
            <w:gridSpan w:val="2"/>
            <w:tcMar>
              <w:top w:w="50" w:type="dxa"/>
              <w:left w:w="100" w:type="dxa"/>
            </w:tcMar>
            <w:vAlign w:val="center"/>
          </w:tcPr>
          <w:p w:rsidR="0071548F" w:rsidRDefault="0071548F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71548F" w:rsidRDefault="0071548F">
      <w:pPr>
        <w:sectPr w:rsidR="0071548F">
          <w:pgSz w:w="16383" w:h="11906"/>
          <w:pgMar w:top="1134" w:right="850" w:bottom="1134" w:left="1701" w:header="720" w:footer="720" w:gutter="0"/>
          <w:cols w:space="720"/>
        </w:sectPr>
      </w:pPr>
    </w:p>
    <w:p w:rsidR="0071548F" w:rsidRDefault="0071548F">
      <w:pPr>
        <w:sectPr w:rsidR="0071548F">
          <w:pgSz w:w="16383" w:h="11906"/>
          <w:pgMar w:top="1134" w:right="850" w:bottom="1134" w:left="1701" w:header="720" w:footer="720" w:gutter="0"/>
          <w:cols w:space="720"/>
        </w:sectPr>
      </w:pPr>
    </w:p>
    <w:p w:rsidR="0071548F" w:rsidRDefault="0071548F">
      <w:pPr>
        <w:sectPr w:rsidR="0071548F">
          <w:pgSz w:w="16383" w:h="11906"/>
          <w:pgMar w:top="1134" w:right="850" w:bottom="1134" w:left="1701" w:header="720" w:footer="720" w:gutter="0"/>
          <w:cols w:space="720"/>
        </w:sectPr>
      </w:pPr>
    </w:p>
    <w:p w:rsidR="0071548F" w:rsidRDefault="00E85CC2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71548F" w:rsidRDefault="00E85CC2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71548F" w:rsidRDefault="00E85CC2">
      <w:pPr>
        <w:spacing w:after="0"/>
        <w:ind w:left="120"/>
        <w:rPr>
          <w:rFonts w:ascii="Times New Roman" w:hAnsi="Times New Roman"/>
          <w:sz w:val="28"/>
        </w:rPr>
      </w:pPr>
      <w:bookmarkStart w:id="3" w:name="dce57170-aafe-4279-bc99-7e0b1532e74c"/>
      <w:bookmarkEnd w:id="3"/>
      <w:r>
        <w:rPr>
          <w:rFonts w:ascii="Times New Roman" w:hAnsi="Times New Roman"/>
          <w:sz w:val="28"/>
        </w:rPr>
        <w:t xml:space="preserve">• Русский язык, 1 класс/ Канакина В.П., Горецкий В.Г., Акционерное общество </w:t>
      </w:r>
      <w:r>
        <w:rPr>
          <w:rFonts w:ascii="Times New Roman" w:hAnsi="Times New Roman"/>
          <w:sz w:val="28"/>
        </w:rPr>
        <w:t>«Издательство «Просвещение»</w:t>
      </w:r>
    </w:p>
    <w:p w:rsidR="0071548F" w:rsidRDefault="00E85CC2">
      <w:pPr>
        <w:spacing w:after="0"/>
        <w:ind w:left="120"/>
        <w:rPr>
          <w:rFonts w:ascii="Times New Roman" w:hAnsi="Times New Roman"/>
          <w:sz w:val="28"/>
        </w:rPr>
      </w:pPr>
      <w:bookmarkStart w:id="4" w:name="38d304dc-3a0e-4920-9e36-0e61f39a7237"/>
      <w:bookmarkEnd w:id="4"/>
      <w:r>
        <w:rPr>
          <w:rFonts w:ascii="Times New Roman" w:hAnsi="Times New Roman"/>
          <w:sz w:val="28"/>
        </w:rPr>
        <w:t>Прописи,Рабочие тетради</w:t>
      </w:r>
    </w:p>
    <w:p w:rsidR="0071548F" w:rsidRDefault="0071548F">
      <w:pPr>
        <w:spacing w:after="0"/>
        <w:ind w:left="120"/>
        <w:rPr>
          <w:rFonts w:ascii="Times New Roman" w:hAnsi="Times New Roman"/>
          <w:sz w:val="28"/>
        </w:rPr>
      </w:pPr>
    </w:p>
    <w:p w:rsidR="0071548F" w:rsidRDefault="00E85CC2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71548F" w:rsidRDefault="00E85CC2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Горецкий В. Г., Белянкова Н. М. Обучение грамоте. Методическое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пособие с поурочными разработками. 1 класс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2. Канакина В. П. Русский язык. Проверочные работы. 1 класс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3. Канакина В. П., Щёголева С. Г. Русский язык. Сборник диктантов 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творческих работ. 1–2 классы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bookmarkStart w:id="5" w:name="90a527ce-5992-48fa-934a-f9ebf19234e8"/>
      <w:bookmarkEnd w:id="5"/>
    </w:p>
    <w:p w:rsidR="0071548F" w:rsidRDefault="0071548F">
      <w:pPr>
        <w:spacing w:after="0"/>
        <w:ind w:left="120"/>
        <w:rPr>
          <w:rFonts w:ascii="Times New Roman" w:hAnsi="Times New Roman"/>
          <w:sz w:val="28"/>
        </w:rPr>
      </w:pPr>
    </w:p>
    <w:p w:rsidR="0071548F" w:rsidRDefault="00E85CC2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71548F" w:rsidRDefault="00E85CC2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Библиотека ЦОК;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2. Российская эл</w:t>
      </w:r>
      <w:r>
        <w:rPr>
          <w:rFonts w:ascii="Times New Roman" w:hAnsi="Times New Roman"/>
          <w:sz w:val="28"/>
        </w:rPr>
        <w:t>ектронная школа - https://resh.edu.ru/;</w:t>
      </w:r>
      <w:r>
        <w:rPr>
          <w:rFonts w:ascii="Times New Roman" w:hAnsi="Times New Roman"/>
          <w:sz w:val="28"/>
        </w:rPr>
        <w:br/>
      </w:r>
      <w:bookmarkStart w:id="6" w:name="f6c4fe85-87f1-4037-9dc4-845745bb7b9d"/>
      <w:bookmarkEnd w:id="6"/>
      <w:r>
        <w:rPr>
          <w:rFonts w:ascii="Times New Roman" w:hAnsi="Times New Roman"/>
          <w:sz w:val="28"/>
        </w:rPr>
        <w:t xml:space="preserve"> 3. ФГИС «Моя школа»- https://myschool.edu.ru/</w:t>
      </w:r>
    </w:p>
    <w:p w:rsidR="0071548F" w:rsidRDefault="0071548F">
      <w:pPr>
        <w:sectPr w:rsidR="0071548F">
          <w:pgSz w:w="11906" w:h="16383"/>
          <w:pgMar w:top="1134" w:right="850" w:bottom="1134" w:left="1701" w:header="720" w:footer="720" w:gutter="0"/>
          <w:cols w:space="720"/>
        </w:sectPr>
      </w:pPr>
    </w:p>
    <w:p w:rsidR="00E85CC2" w:rsidRDefault="00E85CC2"/>
    <w:sectPr w:rsidR="00E85CC2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20206030504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C734E"/>
    <w:multiLevelType w:val="multilevel"/>
    <w:tmpl w:val="969EA4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71548F"/>
    <w:rsid w:val="00285C94"/>
    <w:rsid w:val="0071548F"/>
    <w:rsid w:val="00E8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12">
    <w:name w:val="Выделение1"/>
    <w:basedOn w:val="13"/>
    <w:link w:val="a3"/>
    <w:rPr>
      <w:i/>
    </w:rPr>
  </w:style>
  <w:style w:type="character" w:styleId="a3">
    <w:name w:val="Emphasis"/>
    <w:basedOn w:val="a0"/>
    <w:link w:val="12"/>
    <w:rPr>
      <w:i/>
    </w:rPr>
  </w:style>
  <w:style w:type="paragraph" w:styleId="a4">
    <w:name w:val="caption"/>
    <w:basedOn w:val="a"/>
    <w:next w:val="a"/>
    <w:link w:val="a5"/>
    <w:pPr>
      <w:spacing w:line="240" w:lineRule="auto"/>
    </w:pPr>
    <w:rPr>
      <w:b/>
      <w:color w:val="4F81BD" w:themeColor="accent1"/>
      <w:sz w:val="18"/>
    </w:rPr>
  </w:style>
  <w:style w:type="character" w:customStyle="1" w:styleId="a5">
    <w:name w:val="Название объекта Знак"/>
    <w:basedOn w:val="1"/>
    <w:link w:val="a4"/>
    <w:rPr>
      <w:b/>
      <w:color w:val="4F81BD" w:themeColor="accent1"/>
      <w:sz w:val="18"/>
    </w:rPr>
  </w:style>
  <w:style w:type="paragraph" w:styleId="a6">
    <w:name w:val="header"/>
    <w:basedOn w:val="a"/>
    <w:link w:val="a7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1"/>
    <w:link w:val="a6"/>
  </w:style>
  <w:style w:type="paragraph" w:customStyle="1" w:styleId="13">
    <w:name w:val="Основной шрифт абзаца1"/>
    <w:link w:val="31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3"/>
    <w:link w:val="a8"/>
    <w:rPr>
      <w:color w:val="0000FF" w:themeColor="hyperlink"/>
      <w:u w:val="single"/>
    </w:rPr>
  </w:style>
  <w:style w:type="character" w:styleId="a8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9">
    <w:name w:val="Normal Indent"/>
    <w:basedOn w:val="a"/>
    <w:link w:val="aa"/>
    <w:pPr>
      <w:ind w:left="720"/>
    </w:pPr>
  </w:style>
  <w:style w:type="character" w:customStyle="1" w:styleId="aa">
    <w:name w:val="Обычный отступ Знак"/>
    <w:basedOn w:val="1"/>
    <w:link w:val="a9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28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85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program.edsoo.ru/templates/415#_ftn1" TargetMode="External"/><Relationship Id="rId13" Type="http://schemas.openxmlformats.org/officeDocument/2006/relationships/hyperlink" Target="https://resh.edu" TargetMode="External"/><Relationship Id="rId18" Type="http://schemas.openxmlformats.org/officeDocument/2006/relationships/hyperlink" Target="https://resh.ed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orkprogram.edsoo.ru/templates/415#_ftn1" TargetMode="External"/><Relationship Id="rId12" Type="http://schemas.openxmlformats.org/officeDocument/2006/relationships/hyperlink" Target="https://resh.edu" TargetMode="External"/><Relationship Id="rId17" Type="http://schemas.openxmlformats.org/officeDocument/2006/relationships/hyperlink" Target="https://resh.edu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esh.ed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" TargetMode="External"/><Relationship Id="rId10" Type="http://schemas.openxmlformats.org/officeDocument/2006/relationships/hyperlink" Target="https://resh.edu" TargetMode="External"/><Relationship Id="rId19" Type="http://schemas.openxmlformats.org/officeDocument/2006/relationships/hyperlink" Target="https://uchi.ru/mai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" TargetMode="External"/><Relationship Id="rId14" Type="http://schemas.openxmlformats.org/officeDocument/2006/relationships/hyperlink" Target="https://resh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6604</Words>
  <Characters>37643</Characters>
  <Application>Microsoft Office Word</Application>
  <DocSecurity>0</DocSecurity>
  <Lines>313</Lines>
  <Paragraphs>88</Paragraphs>
  <ScaleCrop>false</ScaleCrop>
  <Company/>
  <LinksUpToDate>false</LinksUpToDate>
  <CharactersWithSpaces>44159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2023-09-25T03:52:00Z</dcterms:created>
  <dcterms:modified xsi:type="dcterms:W3CDTF">2023-09-25T03:52:00Z</dcterms:modified>
</cp:coreProperties>
</file>