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1B" w:rsidRDefault="00AD381B">
      <w:pPr>
        <w:rPr>
          <w:rFonts w:ascii="Times New Roman" w:hAnsi="Times New Roman"/>
          <w:sz w:val="24"/>
          <w:szCs w:val="24"/>
          <w:lang w:val="ru-RU"/>
        </w:rPr>
      </w:pPr>
      <w:bookmarkStart w:id="0" w:name="block-26330450"/>
      <w:r>
        <w:rPr>
          <w:noProof/>
          <w:lang w:val="ru-RU" w:eastAsia="ru-RU"/>
        </w:rPr>
        <w:drawing>
          <wp:inline distT="0" distB="0" distL="0" distR="0">
            <wp:extent cx="5940425" cy="7919589"/>
            <wp:effectExtent l="0" t="0" r="0" b="0"/>
            <wp:docPr id="1" name="Рисунок 1" descr="https://sun9-69.userapi.com/impg/y4277Z6WXnwxY-tfS_h7gRq6c7dCPMdCkfRU0Q/SIH60L-wbpA.jpg?size=1620x2160&amp;quality=95&amp;sign=a740928746428172c94b7845e75c06b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9-69.userapi.com/impg/y4277Z6WXnwxY-tfS_h7gRq6c7dCPMdCkfRU0Q/SIH60L-wbpA.jpg?size=1620x2160&amp;quality=95&amp;sign=a740928746428172c94b7845e75c06b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943338" w:rsidRPr="00444738" w:rsidRDefault="00444738" w:rsidP="00444738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</w:t>
      </w:r>
      <w:r w:rsidR="00893128" w:rsidRPr="0044473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географии отражает основные требования ФГОС ООО к личностным,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метапредметным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предметным результатам освоения образовательных программ.</w:t>
      </w: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proofErr w:type="gram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внутрипредметных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«ГЕОГРАФИЯ»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proofErr w:type="gramEnd"/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ЦЕЛИ ИЗУЧЕНИЯ </w:t>
      </w:r>
      <w:r w:rsidRPr="00084753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УЧЕБНОГО ПРЕДМЕТА</w:t>
      </w: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«ГЕОГРАФИЯ»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географии в общем образовании направлено на достижение следующих целей: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геоэкологического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полиэтничном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многоконфессиональном мире; 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 «ГЕОГРАФИЯ» В УЧЕБНОМ ПЛАНЕ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943338" w:rsidRPr="00084753" w:rsidRDefault="00943338">
      <w:pPr>
        <w:rPr>
          <w:rFonts w:ascii="Times New Roman" w:hAnsi="Times New Roman" w:cs="Times New Roman"/>
          <w:sz w:val="28"/>
          <w:szCs w:val="28"/>
          <w:lang w:val="ru-RU"/>
        </w:rPr>
        <w:sectPr w:rsidR="00943338" w:rsidRPr="00084753">
          <w:pgSz w:w="11906" w:h="16383"/>
          <w:pgMar w:top="1134" w:right="850" w:bottom="1134" w:left="1701" w:header="720" w:footer="720" w:gutter="0"/>
          <w:cols w:space="720"/>
        </w:sect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26330451"/>
      <w:bookmarkEnd w:id="0"/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ПРЕДМЕТА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Раздел 1. Географическое изучение Земли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География — наука о планете Земля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Практическая работа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Тема 1. История географических открытий 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Пифея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Географические открытия </w:t>
      </w:r>
      <w:r w:rsidRPr="00084753">
        <w:rPr>
          <w:rFonts w:ascii="Times New Roman" w:hAnsi="Times New Roman" w:cs="Times New Roman"/>
          <w:color w:val="000000"/>
          <w:sz w:val="28"/>
          <w:szCs w:val="28"/>
        </w:rPr>
        <w:t>XVII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 w:rsidRPr="00084753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Практические работы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Раздел 2. Изображения земной поверхности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Тема 1. Планы местности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Практические работы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Определение направлений и расстояний по плану местности.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2. Составление описания маршрута по плану местности.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Тема 2. Географические карты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Практические работы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Определение направлений и расстояний по карте полушарий.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Раздел 3. Земля — планета Солнечной системы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Влияние Космоса на Землю и жизнь людей.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Практическая работа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Раздел 4. Оболочки Земли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Тема 1. Литосфера — каменная оболочка Земли 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Практическая работа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Описание горной системы или равнины по физической карте.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Заключение 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Практикум «Сезонные изменения в природе своей местности»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Практическая работа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Анализ результатов фенологических наблюдений и наблюдений за погодой.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Раздел 1. Оболочки Земли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Тема 1. Гидросфера — водная оболочка Земли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Воды суши. Способы изображения внутренних вод на картах.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Многолетняя мерзлота. Болота, их образование.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Стихийные явления в гидросфере, методы наблюдения и защиты.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и гидросфера. Использование человеком энергии воды.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Практические работы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Сравнение двух рек (России и мира) по заданным признакам.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 Характеристика одного из крупнейших озёр России по плану в форме презентации.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Тема 2. Атмосфера — воздушная оболочка Земли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Воздушная оболочка Земли: газовый состав, строение и значение атмосферы.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Погода и её показатели. Причины изменения погоды.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Практические работы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Представление результатов наблюдения за погодой своей местности.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Тема 3. Биосфера — оболочка жизни 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Биосфера — оболочка жизни. Границы биосферы. Профессии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биогеограф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Человек как часть биосферы. Распространение людей на Земле.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 и экологические проблемы.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Практические работы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Характеристика растительности участка местности своего края.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Заключение 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Природно-территориальные комплексы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Практическая работа (выполняется на местности)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1. Характеристика локального природного комплекса по плану.</w:t>
      </w:r>
    </w:p>
    <w:p w:rsidR="00444738" w:rsidRPr="00084753" w:rsidRDefault="0044473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43338" w:rsidRPr="00084753" w:rsidRDefault="00943338">
      <w:pPr>
        <w:rPr>
          <w:rFonts w:ascii="Times New Roman" w:hAnsi="Times New Roman" w:cs="Times New Roman"/>
          <w:sz w:val="28"/>
          <w:szCs w:val="28"/>
          <w:lang w:val="ru-RU"/>
        </w:rPr>
        <w:sectPr w:rsidR="00943338" w:rsidRPr="00084753">
          <w:pgSz w:w="11906" w:h="16383"/>
          <w:pgMar w:top="1134" w:right="850" w:bottom="1134" w:left="1701" w:header="720" w:footer="720" w:gutter="0"/>
          <w:cols w:space="720"/>
        </w:sect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lock-26330447"/>
      <w:bookmarkEnd w:id="2"/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Патриотического воспитания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уважение к символам России, своего края.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Гражданского воспитания: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разно-образной</w:t>
      </w:r>
      <w:proofErr w:type="gram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волонтёрство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Духовно-нравственного воспитания: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Эстетического воспитания: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Ценности научного познания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интернет-среде</w:t>
      </w:r>
      <w:proofErr w:type="gram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бережно относиться к природе и окружающей среде.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Трудового воспитания: 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Экологического воспитания:</w:t>
      </w: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в том числе: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Овладению универсальными познавательными действиями: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</w:t>
      </w:r>
    </w:p>
    <w:p w:rsidR="00943338" w:rsidRPr="00084753" w:rsidRDefault="0089312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943338" w:rsidRPr="00084753" w:rsidRDefault="0089312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943338" w:rsidRPr="00084753" w:rsidRDefault="0089312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943338" w:rsidRPr="00084753" w:rsidRDefault="0089312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943338" w:rsidRPr="00084753" w:rsidRDefault="0089312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943338" w:rsidRPr="00084753" w:rsidRDefault="0089312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Базовые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исследовательские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действия</w:t>
      </w:r>
      <w:proofErr w:type="spellEnd"/>
    </w:p>
    <w:p w:rsidR="00943338" w:rsidRPr="00084753" w:rsidRDefault="0089312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географические вопросы как исследовательский инструмент познания;</w:t>
      </w:r>
    </w:p>
    <w:p w:rsidR="00943338" w:rsidRPr="00084753" w:rsidRDefault="0089312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43338" w:rsidRPr="00084753" w:rsidRDefault="0089312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943338" w:rsidRPr="00084753" w:rsidRDefault="0089312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943338" w:rsidRPr="00084753" w:rsidRDefault="0089312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943338" w:rsidRPr="00084753" w:rsidRDefault="0089312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943338" w:rsidRPr="00084753" w:rsidRDefault="0089312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Работа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</w:t>
      </w: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информацией</w:t>
      </w:r>
      <w:proofErr w:type="spellEnd"/>
    </w:p>
    <w:p w:rsidR="00943338" w:rsidRPr="00084753" w:rsidRDefault="0089312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943338" w:rsidRPr="00084753" w:rsidRDefault="0089312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943338" w:rsidRPr="00084753" w:rsidRDefault="0089312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943338" w:rsidRPr="00084753" w:rsidRDefault="0089312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943338" w:rsidRPr="00084753" w:rsidRDefault="0089312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943338" w:rsidRPr="00084753" w:rsidRDefault="0089312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систематизировать географическую информацию в разных формах.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Овладению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универсальными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коммуникативными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действиями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Общение</w:t>
      </w:r>
      <w:proofErr w:type="spellEnd"/>
    </w:p>
    <w:p w:rsidR="00943338" w:rsidRPr="00084753" w:rsidRDefault="0089312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943338" w:rsidRPr="00084753" w:rsidRDefault="0089312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43338" w:rsidRPr="00084753" w:rsidRDefault="0089312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943338" w:rsidRPr="00084753" w:rsidRDefault="0089312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 представлять результаты выполненного исследования или проекта.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Совместная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сотрудничество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943338" w:rsidRPr="00084753" w:rsidRDefault="0089312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43338" w:rsidRPr="00084753" w:rsidRDefault="0089312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43338" w:rsidRPr="00084753" w:rsidRDefault="0089312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Овладению универсальными учебными регулятивными действиями: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</w:t>
      </w:r>
      <w:proofErr w:type="spellEnd"/>
    </w:p>
    <w:p w:rsidR="00943338" w:rsidRPr="00084753" w:rsidRDefault="0089312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943338" w:rsidRPr="00084753" w:rsidRDefault="0089312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943338" w:rsidRPr="00084753" w:rsidRDefault="0089312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способами самоконтроля и рефлексии;</w:t>
      </w:r>
    </w:p>
    <w:p w:rsidR="00943338" w:rsidRPr="00084753" w:rsidRDefault="0089312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объяснять причины достижения (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недостижения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) результатов деятельности, давать оценку приобретённому опыту;</w:t>
      </w:r>
    </w:p>
    <w:p w:rsidR="00943338" w:rsidRPr="00084753" w:rsidRDefault="0089312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43338" w:rsidRPr="00084753" w:rsidRDefault="0089312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соответствие результата цели и условиям</w:t>
      </w:r>
    </w:p>
    <w:p w:rsidR="00943338" w:rsidRPr="00084753" w:rsidRDefault="008931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Принятие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себя</w:t>
      </w:r>
      <w:proofErr w:type="spellEnd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других</w:t>
      </w:r>
      <w:proofErr w:type="spellEnd"/>
    </w:p>
    <w:p w:rsidR="00943338" w:rsidRPr="00084753" w:rsidRDefault="0089312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943338" w:rsidRPr="00084753" w:rsidRDefault="0089312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признавать своё право на ошибку и такое же право </w:t>
      </w: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другого</w:t>
      </w:r>
      <w:proofErr w:type="gram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5 КЛАСС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методов исследования, применяемых в географии;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вклад великих путешественников в географическое изучение Земли;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и сравнивать маршруты их путешествий;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вклад великих путешественников в географическое изучение Земли;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и сравнивать маршруты их путешествий;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влияния Солнца на мир живой и неживой природы;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причины смены дня и ночи и времён года;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«земная кора»; «ядро», «мантия»; «минерал» и «горная порода»;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«материковая» и «океаническая» земная кора;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различать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горы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равнины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формы рельефа суши по высоте и по внешнему облику;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причины землетрясений и вулканических извержений;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распознавать проявления в окружающем мире внутренних и внешних процессов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рельефообразования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: вулканизма, землетрясений; физического, химического и биологического видов выветривания;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классифицировать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острова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происхождению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приводить примеры действия внешних процессов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рельефообразования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наличия полезных ископаемых в своей местности;</w:t>
      </w:r>
    </w:p>
    <w:p w:rsidR="00943338" w:rsidRPr="00084753" w:rsidRDefault="0089312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>6 КЛАСС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свойства вод отдельных частей Мирового океана;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  <w:proofErr w:type="gramEnd"/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питание и режим рек;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сравнивать реки по заданным признакам;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районов распространения многолетней мерзлоты;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причины образования цунами, приливов и отливов;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описывать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строение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атмосферы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свойства воздуха; климаты Земли; климатообразующие факторы;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различать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виды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атмосферных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осадков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«бризы» и «муссоны»;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«погода» и «климат»;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называть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границы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4753">
        <w:rPr>
          <w:rFonts w:ascii="Times New Roman" w:hAnsi="Times New Roman" w:cs="Times New Roman"/>
          <w:color w:val="000000"/>
          <w:sz w:val="28"/>
          <w:szCs w:val="28"/>
        </w:rPr>
        <w:t>биосферы</w:t>
      </w:r>
      <w:proofErr w:type="spellEnd"/>
      <w:r w:rsidRPr="0008475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растительный и животный мир разных территорий Земли;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взаимосвязи компонентов природы в природно-территориальном комплексе;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</w:t>
      </w:r>
      <w:proofErr w:type="gramStart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 в пр</w:t>
      </w:r>
      <w:proofErr w:type="gramEnd"/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ироде» для решения учебных и (или) практико-ориентированных задач;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плодородие почв в различных природных зонах;</w:t>
      </w:r>
    </w:p>
    <w:p w:rsidR="00943338" w:rsidRPr="00084753" w:rsidRDefault="0089312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943338" w:rsidRPr="00084753" w:rsidRDefault="0094333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338" w:rsidRPr="00084753" w:rsidRDefault="00893128" w:rsidP="0008475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475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43338" w:rsidRPr="00084753" w:rsidRDefault="00943338">
      <w:pPr>
        <w:rPr>
          <w:rFonts w:ascii="Times New Roman" w:hAnsi="Times New Roman" w:cs="Times New Roman"/>
          <w:sz w:val="28"/>
          <w:szCs w:val="28"/>
          <w:lang w:val="ru-RU"/>
        </w:rPr>
        <w:sectPr w:rsidR="00943338" w:rsidRPr="00084753">
          <w:pgSz w:w="11906" w:h="16383"/>
          <w:pgMar w:top="1134" w:right="850" w:bottom="1134" w:left="1701" w:header="720" w:footer="720" w:gutter="0"/>
          <w:cols w:space="720"/>
        </w:sectPr>
      </w:pPr>
    </w:p>
    <w:p w:rsidR="00943338" w:rsidRPr="00084753" w:rsidRDefault="00893128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4" w:name="block-26330448"/>
      <w:bookmarkEnd w:id="3"/>
      <w:r w:rsidRPr="0008475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943338" w:rsidRPr="00084753" w:rsidRDefault="00893128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3807"/>
        <w:gridCol w:w="1335"/>
        <w:gridCol w:w="2090"/>
        <w:gridCol w:w="2171"/>
        <w:gridCol w:w="3517"/>
      </w:tblGrid>
      <w:tr w:rsidR="00943338" w:rsidRPr="0008475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Географическое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Земли</w:t>
            </w:r>
            <w:proofErr w:type="spellEnd"/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географических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Изображения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земной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поверхности</w:t>
            </w:r>
            <w:proofErr w:type="spellEnd"/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Планы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местности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Географические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Земля - планета Солнечной системы</w:t>
            </w: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планета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Солнечной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4.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Оболочки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Земли</w:t>
            </w:r>
            <w:proofErr w:type="spellEnd"/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Литосфера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каменная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оболочка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338" w:rsidRPr="00084753" w:rsidRDefault="00943338">
      <w:pPr>
        <w:rPr>
          <w:rFonts w:ascii="Times New Roman" w:hAnsi="Times New Roman" w:cs="Times New Roman"/>
          <w:sz w:val="28"/>
          <w:szCs w:val="28"/>
        </w:rPr>
        <w:sectPr w:rsidR="00943338" w:rsidRPr="000847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338" w:rsidRPr="00084753" w:rsidRDefault="00893128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3724"/>
        <w:gridCol w:w="1363"/>
        <w:gridCol w:w="2090"/>
        <w:gridCol w:w="2171"/>
        <w:gridCol w:w="3470"/>
      </w:tblGrid>
      <w:tr w:rsidR="00943338" w:rsidRPr="0008475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Оболочки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Земли</w:t>
            </w:r>
            <w:proofErr w:type="spellEnd"/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Гидросфера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водная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оболочка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Атмосфера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воздушная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оболочка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Биосфера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оболочка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Природно-территориальные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комплексы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414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338" w:rsidRPr="00084753" w:rsidRDefault="00943338">
      <w:pPr>
        <w:rPr>
          <w:rFonts w:ascii="Times New Roman" w:hAnsi="Times New Roman" w:cs="Times New Roman"/>
          <w:sz w:val="28"/>
          <w:szCs w:val="28"/>
          <w:lang w:val="ru-RU"/>
        </w:rPr>
        <w:sectPr w:rsidR="00943338" w:rsidRPr="000847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338" w:rsidRPr="00084753" w:rsidRDefault="00943338" w:rsidP="0044473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943338" w:rsidRPr="000847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338" w:rsidRPr="00084753" w:rsidRDefault="00943338">
      <w:pPr>
        <w:rPr>
          <w:rFonts w:ascii="Times New Roman" w:hAnsi="Times New Roman" w:cs="Times New Roman"/>
          <w:sz w:val="28"/>
          <w:szCs w:val="28"/>
          <w:lang w:val="ru-RU"/>
        </w:rPr>
        <w:sectPr w:rsidR="00943338" w:rsidRPr="000847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338" w:rsidRPr="00084753" w:rsidRDefault="00893128" w:rsidP="0044473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block-26330453"/>
      <w:bookmarkEnd w:id="4"/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:rsidR="00943338" w:rsidRPr="00084753" w:rsidRDefault="00893128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2905"/>
        <w:gridCol w:w="1048"/>
        <w:gridCol w:w="2090"/>
        <w:gridCol w:w="2171"/>
        <w:gridCol w:w="1514"/>
        <w:gridCol w:w="3563"/>
      </w:tblGrid>
      <w:tr w:rsidR="00943338" w:rsidRPr="0008475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/88650186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/886502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proofErr w:type="spellEnd"/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Представления о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/8865041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эпоху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Средневековья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/88650528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Эпоха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Великих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географических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/88650640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/88650776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Географические открытия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/88650924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Русские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путешественники и мореплаватели на северо-востоке Азии.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кругосветная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экспедиция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/88650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/88650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26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Виды изображения земной поверхности. Планы местности.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Условные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/88650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70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Масштаб. Способы определения расстояний на местности.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/88650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/88651090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/88651252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маршрута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плану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местности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/8865139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4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/886514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/886516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Определение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расстояний по глобусу. Искажения на карте. Определение расстояний с помощью масштаба и градусной сети.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направлений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расстояний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полушарий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6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/886519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физических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картах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высот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глубин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/88651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ad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Географический атлас.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Использование карт в жизни и хозяйственной деятельности людей. Система космической навигации.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Геоинформационные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картограф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8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/88651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9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/88651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Движения Земли.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Географические следствия движения Земли вокруг Солнца.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Дни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весеннего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осеннего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равноденствия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летнего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зимнего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солнцестояния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/88652008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Пояса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освещённости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Тропики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полярные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/886521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Вращение Земли вокруг своей оси. Смена дня и ночи на Земле. Практическая работа "Выявление закономерностей изменения продолжительности дня и высоты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2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/886522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proofErr w:type="spellEnd"/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Литосфера — твёрдая оболочка Земли. Методы изучения земных глубин.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Внутреннее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3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/8865240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Строение земной коры. Вещества земной коры: минералы и горные породы.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горных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пород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4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/886525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сейсмолог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вулканолог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5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/88652724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6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/88652972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7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/88652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литосфера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8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/88652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9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/88652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68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Сезонные изменения. Практическая работа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0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/88652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338" w:rsidRPr="00084753" w:rsidRDefault="00943338">
      <w:pPr>
        <w:rPr>
          <w:rFonts w:ascii="Times New Roman" w:hAnsi="Times New Roman" w:cs="Times New Roman"/>
          <w:sz w:val="28"/>
          <w:szCs w:val="28"/>
        </w:rPr>
        <w:sectPr w:rsidR="00943338" w:rsidRPr="000847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338" w:rsidRPr="00084753" w:rsidRDefault="00893128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8475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2727"/>
        <w:gridCol w:w="1013"/>
        <w:gridCol w:w="2017"/>
        <w:gridCol w:w="2095"/>
        <w:gridCol w:w="1463"/>
        <w:gridCol w:w="4002"/>
      </w:tblGrid>
      <w:tr w:rsidR="00943338" w:rsidRPr="0008475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084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гидросферы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51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/886530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Океанические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52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/886531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proofErr w:type="spellEnd"/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53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/88653502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Движения вод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Мирового океана. Стихийные явления в Мировом океане.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загрязнением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Мирового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океана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54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/886536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55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/88653994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Озёра. Профессия гидролог. Практическая работа "Характеристика одного из крупнейших озёр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56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/88653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Подземные воды, их происхождение, условия залегания и использования.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Минеральные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57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/88653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Природные ледники: горные и покровные.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гляциолог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Многолетняя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мерзлота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58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/88653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Человек и гидросфера. Практическая работа "Составление перечня поверхностных водных объектов своего края и их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59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/88654074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60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/88654466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61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/886545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Годовой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температуры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воздуха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62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/886546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Атмосферное давление. Ветер и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причины его возникновения.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ветров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63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/88654844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64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/886549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  <w:proofErr w:type="spellEnd"/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Образование и выпадение атмосферных осадков.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атмосферных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осадков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65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/88654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</w:t>
            </w:r>
            <w:hyperlink r:id="rId66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/88654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67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/88654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Человек и атмосфера. Адаптация человека к климатическим условиям.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Стихийные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явления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атмосфере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68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/886551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Профессия метеоролог. Практическая работа «Анализ графиков суточного хода температуры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69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/88655302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климатолог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70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/8865541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Биосфера —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оболочка жизни. Границы биосферы.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биогеограф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геоэколог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ЦОК</w:t>
            </w:r>
            <w:hyperlink r:id="rId71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/88655654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72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/886557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73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/88655942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Жизнь в океане. Изменение животного и растительного мира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74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/88655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af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Человек как часть биосферы. Распространение людей на Земле.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Исследования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экологические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75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/88655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24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Взаимосвязь оболочек Земли. Понятие о природном комплексе.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Природно-территориальный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76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/88655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Природные комплексы своей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77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/886560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</w:t>
              </w:r>
              <w:proofErr w:type="spellEnd"/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Круговороты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веществ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78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/8865627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Почва, её строение и состав.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79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/886563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</w:t>
              </w:r>
              <w:proofErr w:type="spellEnd"/>
            </w:hyperlink>
          </w:p>
        </w:tc>
      </w:tr>
      <w:tr w:rsidR="00943338" w:rsidRPr="00AD38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Билиотека</w:t>
            </w:r>
            <w:proofErr w:type="spellEnd"/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80"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/886564</w:t>
              </w:r>
              <w:r w:rsidRPr="0008475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</w:t>
              </w:r>
            </w:hyperlink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урок. Обобщающее повторение. Контрольная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338" w:rsidRPr="00084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338" w:rsidRPr="00084753" w:rsidRDefault="00893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7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338" w:rsidRPr="00084753" w:rsidRDefault="00943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338" w:rsidRDefault="00943338">
      <w:pPr>
        <w:sectPr w:rsidR="009433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338" w:rsidRPr="00444738" w:rsidRDefault="00893128">
      <w:pPr>
        <w:spacing w:after="0"/>
        <w:ind w:left="120"/>
        <w:rPr>
          <w:lang w:val="ru-RU"/>
        </w:rPr>
      </w:pPr>
      <w:bookmarkStart w:id="6" w:name="block-26330452"/>
      <w:bookmarkEnd w:id="5"/>
      <w:r w:rsidRPr="0044473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43338" w:rsidRPr="00444738" w:rsidRDefault="00893128">
      <w:pPr>
        <w:spacing w:after="0" w:line="480" w:lineRule="auto"/>
        <w:ind w:left="120"/>
        <w:rPr>
          <w:lang w:val="ru-RU"/>
        </w:rPr>
      </w:pPr>
      <w:r w:rsidRPr="0044473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43338" w:rsidRPr="00444738" w:rsidRDefault="00943338">
      <w:pPr>
        <w:spacing w:after="0" w:line="480" w:lineRule="auto"/>
        <w:ind w:left="120"/>
        <w:rPr>
          <w:lang w:val="ru-RU"/>
        </w:rPr>
      </w:pPr>
    </w:p>
    <w:p w:rsidR="00943338" w:rsidRPr="00444738" w:rsidRDefault="00943338">
      <w:pPr>
        <w:spacing w:after="0" w:line="480" w:lineRule="auto"/>
        <w:ind w:left="120"/>
        <w:rPr>
          <w:lang w:val="ru-RU"/>
        </w:rPr>
      </w:pPr>
    </w:p>
    <w:p w:rsidR="00943338" w:rsidRPr="00444738" w:rsidRDefault="00943338">
      <w:pPr>
        <w:spacing w:after="0"/>
        <w:ind w:left="120"/>
        <w:rPr>
          <w:lang w:val="ru-RU"/>
        </w:rPr>
      </w:pPr>
    </w:p>
    <w:p w:rsidR="00943338" w:rsidRPr="00444738" w:rsidRDefault="00893128">
      <w:pPr>
        <w:spacing w:after="0" w:line="480" w:lineRule="auto"/>
        <w:ind w:left="120"/>
        <w:rPr>
          <w:lang w:val="ru-RU"/>
        </w:rPr>
      </w:pPr>
      <w:r w:rsidRPr="0044473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43338" w:rsidRPr="00444738" w:rsidRDefault="00943338">
      <w:pPr>
        <w:spacing w:after="0" w:line="480" w:lineRule="auto"/>
        <w:ind w:left="120"/>
        <w:rPr>
          <w:lang w:val="ru-RU"/>
        </w:rPr>
      </w:pPr>
    </w:p>
    <w:p w:rsidR="00943338" w:rsidRPr="00444738" w:rsidRDefault="00943338">
      <w:pPr>
        <w:spacing w:after="0"/>
        <w:ind w:left="120"/>
        <w:rPr>
          <w:lang w:val="ru-RU"/>
        </w:rPr>
      </w:pPr>
    </w:p>
    <w:p w:rsidR="00943338" w:rsidRPr="00444738" w:rsidRDefault="00893128" w:rsidP="00444738">
      <w:pPr>
        <w:spacing w:after="0" w:line="480" w:lineRule="auto"/>
        <w:ind w:left="120"/>
        <w:rPr>
          <w:lang w:val="ru-RU"/>
        </w:rPr>
        <w:sectPr w:rsidR="00943338" w:rsidRPr="00444738">
          <w:pgSz w:w="11906" w:h="16383"/>
          <w:pgMar w:top="1134" w:right="850" w:bottom="1134" w:left="1701" w:header="720" w:footer="720" w:gutter="0"/>
          <w:cols w:space="720"/>
        </w:sectPr>
      </w:pPr>
      <w:r w:rsidRPr="004447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</w:t>
      </w:r>
      <w:r w:rsidR="00444738">
        <w:rPr>
          <w:rFonts w:ascii="Times New Roman" w:hAnsi="Times New Roman"/>
          <w:b/>
          <w:color w:val="000000"/>
          <w:sz w:val="28"/>
          <w:lang w:val="ru-RU"/>
        </w:rPr>
        <w:t>Т</w:t>
      </w:r>
    </w:p>
    <w:bookmarkEnd w:id="6"/>
    <w:p w:rsidR="00893128" w:rsidRPr="00444738" w:rsidRDefault="00893128">
      <w:pPr>
        <w:rPr>
          <w:lang w:val="ru-RU"/>
        </w:rPr>
      </w:pPr>
    </w:p>
    <w:sectPr w:rsidR="00893128" w:rsidRPr="00444738" w:rsidSect="0094333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199"/>
    <w:multiLevelType w:val="multilevel"/>
    <w:tmpl w:val="7E1A4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BD7C83"/>
    <w:multiLevelType w:val="multilevel"/>
    <w:tmpl w:val="23A02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385D5A"/>
    <w:multiLevelType w:val="multilevel"/>
    <w:tmpl w:val="30208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AD35A3"/>
    <w:multiLevelType w:val="multilevel"/>
    <w:tmpl w:val="D22A3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A1665E"/>
    <w:multiLevelType w:val="multilevel"/>
    <w:tmpl w:val="CDF253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4C6C2C"/>
    <w:multiLevelType w:val="multilevel"/>
    <w:tmpl w:val="20745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104394"/>
    <w:multiLevelType w:val="multilevel"/>
    <w:tmpl w:val="72A6E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AF1DB3"/>
    <w:multiLevelType w:val="multilevel"/>
    <w:tmpl w:val="2EC0E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0F0A61"/>
    <w:multiLevelType w:val="multilevel"/>
    <w:tmpl w:val="A1BA0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936843"/>
    <w:multiLevelType w:val="multilevel"/>
    <w:tmpl w:val="39503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40642A"/>
    <w:multiLevelType w:val="multilevel"/>
    <w:tmpl w:val="D4963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08346A"/>
    <w:multiLevelType w:val="multilevel"/>
    <w:tmpl w:val="ED685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DE59CB"/>
    <w:multiLevelType w:val="multilevel"/>
    <w:tmpl w:val="2BCA5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FB07FD"/>
    <w:multiLevelType w:val="multilevel"/>
    <w:tmpl w:val="43126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13"/>
  </w:num>
  <w:num w:numId="6">
    <w:abstractNumId w:val="5"/>
  </w:num>
  <w:num w:numId="7">
    <w:abstractNumId w:val="12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338"/>
    <w:rsid w:val="00084753"/>
    <w:rsid w:val="00444738"/>
    <w:rsid w:val="00496074"/>
    <w:rsid w:val="00893128"/>
    <w:rsid w:val="00943338"/>
    <w:rsid w:val="00AD381B"/>
    <w:rsid w:val="00BE6A1B"/>
    <w:rsid w:val="00F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4333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43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D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7f414f38" TargetMode="External"/><Relationship Id="rId26" Type="http://schemas.openxmlformats.org/officeDocument/2006/relationships/hyperlink" Target="https://m.edsoo.ru/88650924" TargetMode="External"/><Relationship Id="rId39" Type="http://schemas.openxmlformats.org/officeDocument/2006/relationships/hyperlink" Target="https://m.edsoo.ru/88651d92" TargetMode="External"/><Relationship Id="rId21" Type="http://schemas.openxmlformats.org/officeDocument/2006/relationships/hyperlink" Target="https://m.edsoo.ru/886502ee" TargetMode="External"/><Relationship Id="rId34" Type="http://schemas.openxmlformats.org/officeDocument/2006/relationships/hyperlink" Target="https://m.edsoo.ru/886514b4" TargetMode="External"/><Relationship Id="rId42" Type="http://schemas.openxmlformats.org/officeDocument/2006/relationships/hyperlink" Target="https://m.edsoo.ru/886522ec" TargetMode="External"/><Relationship Id="rId47" Type="http://schemas.openxmlformats.org/officeDocument/2006/relationships/hyperlink" Target="https://m.edsoo.ru/88652bf2" TargetMode="External"/><Relationship Id="rId50" Type="http://schemas.openxmlformats.org/officeDocument/2006/relationships/hyperlink" Target="https://m.edsoo.ru/88652f9e" TargetMode="External"/><Relationship Id="rId55" Type="http://schemas.openxmlformats.org/officeDocument/2006/relationships/hyperlink" Target="https://m.edsoo.ru/88653994" TargetMode="External"/><Relationship Id="rId63" Type="http://schemas.openxmlformats.org/officeDocument/2006/relationships/hyperlink" Target="https://m.edsoo.ru/88654844" TargetMode="External"/><Relationship Id="rId68" Type="http://schemas.openxmlformats.org/officeDocument/2006/relationships/hyperlink" Target="https://m.edsoo.ru/886551a4" TargetMode="External"/><Relationship Id="rId76" Type="http://schemas.openxmlformats.org/officeDocument/2006/relationships/hyperlink" Target="https://m.edsoo.ru/88655f50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56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f38" TargetMode="External"/><Relationship Id="rId29" Type="http://schemas.openxmlformats.org/officeDocument/2006/relationships/hyperlink" Target="https://m.edsoo.ru/88650d70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640" TargetMode="External"/><Relationship Id="rId32" Type="http://schemas.openxmlformats.org/officeDocument/2006/relationships/hyperlink" Target="https://m.edsoo.ru/88651252" TargetMode="External"/><Relationship Id="rId37" Type="http://schemas.openxmlformats.org/officeDocument/2006/relationships/hyperlink" Target="https://m.edsoo.ru/88651ad6" TargetMode="External"/><Relationship Id="rId40" Type="http://schemas.openxmlformats.org/officeDocument/2006/relationships/hyperlink" Target="https://m.edsoo.ru/88652008" TargetMode="External"/><Relationship Id="rId45" Type="http://schemas.openxmlformats.org/officeDocument/2006/relationships/hyperlink" Target="https://m.edsoo.ru/88652724" TargetMode="External"/><Relationship Id="rId53" Type="http://schemas.openxmlformats.org/officeDocument/2006/relationships/hyperlink" Target="https://m.edsoo.ru/88653502" TargetMode="External"/><Relationship Id="rId58" Type="http://schemas.openxmlformats.org/officeDocument/2006/relationships/hyperlink" Target="https://m.edsoo.ru/88653f5c" TargetMode="External"/><Relationship Id="rId66" Type="http://schemas.openxmlformats.org/officeDocument/2006/relationships/hyperlink" Target="https://m.edsoo.ru/88654c54" TargetMode="External"/><Relationship Id="rId74" Type="http://schemas.openxmlformats.org/officeDocument/2006/relationships/hyperlink" Target="https://m.edsoo.ru/88655af0" TargetMode="External"/><Relationship Id="rId79" Type="http://schemas.openxmlformats.org/officeDocument/2006/relationships/hyperlink" Target="https://m.edsoo.ru/886563b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86545c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7f414f38" TargetMode="External"/><Relationship Id="rId31" Type="http://schemas.openxmlformats.org/officeDocument/2006/relationships/hyperlink" Target="https://m.edsoo.ru/88651090" TargetMode="External"/><Relationship Id="rId44" Type="http://schemas.openxmlformats.org/officeDocument/2006/relationships/hyperlink" Target="https://m.edsoo.ru/886525b2" TargetMode="External"/><Relationship Id="rId52" Type="http://schemas.openxmlformats.org/officeDocument/2006/relationships/hyperlink" Target="https://m.edsoo.ru/886531ec" TargetMode="External"/><Relationship Id="rId60" Type="http://schemas.openxmlformats.org/officeDocument/2006/relationships/hyperlink" Target="https://m.edsoo.ru/88654466" TargetMode="External"/><Relationship Id="rId65" Type="http://schemas.openxmlformats.org/officeDocument/2006/relationships/hyperlink" Target="https://m.edsoo.ru/88654b14" TargetMode="External"/><Relationship Id="rId73" Type="http://schemas.openxmlformats.org/officeDocument/2006/relationships/hyperlink" Target="https://m.edsoo.ru/88655942" TargetMode="External"/><Relationship Id="rId78" Type="http://schemas.openxmlformats.org/officeDocument/2006/relationships/hyperlink" Target="https://m.edsoo.ru/8865627a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3b38" TargetMode="External"/><Relationship Id="rId22" Type="http://schemas.openxmlformats.org/officeDocument/2006/relationships/hyperlink" Target="https://m.edsoo.ru/8865041a" TargetMode="External"/><Relationship Id="rId27" Type="http://schemas.openxmlformats.org/officeDocument/2006/relationships/hyperlink" Target="https://m.edsoo.ru/88650b04" TargetMode="External"/><Relationship Id="rId30" Type="http://schemas.openxmlformats.org/officeDocument/2006/relationships/hyperlink" Target="https://m.edsoo.ru/88650f0a" TargetMode="External"/><Relationship Id="rId35" Type="http://schemas.openxmlformats.org/officeDocument/2006/relationships/hyperlink" Target="https://m.edsoo.ru/886516bc" TargetMode="External"/><Relationship Id="rId43" Type="http://schemas.openxmlformats.org/officeDocument/2006/relationships/hyperlink" Target="https://m.edsoo.ru/8865240e" TargetMode="External"/><Relationship Id="rId48" Type="http://schemas.openxmlformats.org/officeDocument/2006/relationships/hyperlink" Target="https://m.edsoo.ru/88652d50" TargetMode="External"/><Relationship Id="rId56" Type="http://schemas.openxmlformats.org/officeDocument/2006/relationships/hyperlink" Target="https://m.edsoo.ru/88653b2e" TargetMode="External"/><Relationship Id="rId64" Type="http://schemas.openxmlformats.org/officeDocument/2006/relationships/hyperlink" Target="https://m.edsoo.ru/886549ca" TargetMode="External"/><Relationship Id="rId69" Type="http://schemas.openxmlformats.org/officeDocument/2006/relationships/hyperlink" Target="https://m.edsoo.ru/88655302" TargetMode="External"/><Relationship Id="rId77" Type="http://schemas.openxmlformats.org/officeDocument/2006/relationships/hyperlink" Target="https://m.edsoo.ru/886560ae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886530d4" TargetMode="External"/><Relationship Id="rId72" Type="http://schemas.openxmlformats.org/officeDocument/2006/relationships/hyperlink" Target="https://m.edsoo.ru/886557c6" TargetMode="External"/><Relationship Id="rId80" Type="http://schemas.openxmlformats.org/officeDocument/2006/relationships/hyperlink" Target="https://m.edsoo.ru/886564d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4f38" TargetMode="External"/><Relationship Id="rId25" Type="http://schemas.openxmlformats.org/officeDocument/2006/relationships/hyperlink" Target="https://m.edsoo.ru/88650776" TargetMode="External"/><Relationship Id="rId33" Type="http://schemas.openxmlformats.org/officeDocument/2006/relationships/hyperlink" Target="https://m.edsoo.ru/8865139c" TargetMode="External"/><Relationship Id="rId38" Type="http://schemas.openxmlformats.org/officeDocument/2006/relationships/hyperlink" Target="https://m.edsoo.ru/88651bf8" TargetMode="External"/><Relationship Id="rId46" Type="http://schemas.openxmlformats.org/officeDocument/2006/relationships/hyperlink" Target="https://m.edsoo.ru/88652972" TargetMode="External"/><Relationship Id="rId59" Type="http://schemas.openxmlformats.org/officeDocument/2006/relationships/hyperlink" Target="https://m.edsoo.ru/88654074" TargetMode="External"/><Relationship Id="rId67" Type="http://schemas.openxmlformats.org/officeDocument/2006/relationships/hyperlink" Target="https://m.edsoo.ru/88654f2e" TargetMode="External"/><Relationship Id="rId20" Type="http://schemas.openxmlformats.org/officeDocument/2006/relationships/hyperlink" Target="https://m.edsoo.ru/88650186" TargetMode="External"/><Relationship Id="rId41" Type="http://schemas.openxmlformats.org/officeDocument/2006/relationships/hyperlink" Target="https://m.edsoo.ru/886521c0" TargetMode="External"/><Relationship Id="rId54" Type="http://schemas.openxmlformats.org/officeDocument/2006/relationships/hyperlink" Target="https://m.edsoo.ru/886536e2" TargetMode="External"/><Relationship Id="rId62" Type="http://schemas.openxmlformats.org/officeDocument/2006/relationships/hyperlink" Target="https://m.edsoo.ru/886546e6" TargetMode="External"/><Relationship Id="rId70" Type="http://schemas.openxmlformats.org/officeDocument/2006/relationships/hyperlink" Target="https://m.edsoo.ru/8865541a" TargetMode="External"/><Relationship Id="rId75" Type="http://schemas.openxmlformats.org/officeDocument/2006/relationships/hyperlink" Target="https://m.edsoo.ru/88655e2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4f38" TargetMode="External"/><Relationship Id="rId23" Type="http://schemas.openxmlformats.org/officeDocument/2006/relationships/hyperlink" Target="https://m.edsoo.ru/88650528" TargetMode="External"/><Relationship Id="rId28" Type="http://schemas.openxmlformats.org/officeDocument/2006/relationships/hyperlink" Target="https://m.edsoo.ru/88650c26" TargetMode="External"/><Relationship Id="rId36" Type="http://schemas.openxmlformats.org/officeDocument/2006/relationships/hyperlink" Target="https://m.edsoo.ru/886519be" TargetMode="External"/><Relationship Id="rId49" Type="http://schemas.openxmlformats.org/officeDocument/2006/relationships/hyperlink" Target="https://m.edsoo.ru/88652e68" TargetMode="External"/><Relationship Id="rId57" Type="http://schemas.openxmlformats.org/officeDocument/2006/relationships/hyperlink" Target="https://m.edsoo.ru/88653e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50</Pages>
  <Words>7447</Words>
  <Characters>42448</Characters>
  <Application>Microsoft Office Word</Application>
  <DocSecurity>0</DocSecurity>
  <Lines>353</Lines>
  <Paragraphs>99</Paragraphs>
  <ScaleCrop>false</ScaleCrop>
  <Company>Reanimator Extreme Edition</Company>
  <LinksUpToDate>false</LinksUpToDate>
  <CharactersWithSpaces>49796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1</cp:lastModifiedBy>
  <cp:revision>7</cp:revision>
  <cp:lastPrinted>2023-09-29T04:35:00Z</cp:lastPrinted>
  <dcterms:created xsi:type="dcterms:W3CDTF">2023-09-29T03:19:00Z</dcterms:created>
  <dcterms:modified xsi:type="dcterms:W3CDTF">2023-10-02T15:47:00Z</dcterms:modified>
</cp:coreProperties>
</file>